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D23E2" w14:textId="77777777" w:rsidR="005200FE" w:rsidRPr="001716C2" w:rsidRDefault="000E223F" w:rsidP="009765C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第　学年　</w:t>
      </w:r>
      <w:r w:rsidR="0038568D" w:rsidRPr="001716C2">
        <w:rPr>
          <w:rFonts w:hint="eastAsia"/>
          <w:sz w:val="24"/>
          <w:szCs w:val="24"/>
        </w:rPr>
        <w:t>組</w:t>
      </w:r>
      <w:r w:rsidR="00B75823" w:rsidRPr="001716C2">
        <w:rPr>
          <w:rFonts w:hint="eastAsia"/>
          <w:sz w:val="24"/>
          <w:szCs w:val="24"/>
        </w:rPr>
        <w:t xml:space="preserve">　家庭科</w:t>
      </w:r>
      <w:r w:rsidR="009E5C4B">
        <w:rPr>
          <w:rFonts w:hint="eastAsia"/>
          <w:sz w:val="24"/>
          <w:szCs w:val="24"/>
        </w:rPr>
        <w:t xml:space="preserve"> </w:t>
      </w:r>
      <w:r w:rsidR="00B75823" w:rsidRPr="001716C2">
        <w:rPr>
          <w:rFonts w:hint="eastAsia"/>
          <w:sz w:val="24"/>
          <w:szCs w:val="24"/>
        </w:rPr>
        <w:t>又は</w:t>
      </w:r>
      <w:r w:rsidR="009E5C4B">
        <w:rPr>
          <w:rFonts w:hint="eastAsia"/>
          <w:sz w:val="24"/>
          <w:szCs w:val="24"/>
        </w:rPr>
        <w:t xml:space="preserve"> </w:t>
      </w:r>
      <w:r w:rsidR="00B75823" w:rsidRPr="001716C2">
        <w:rPr>
          <w:rFonts w:hint="eastAsia"/>
          <w:sz w:val="24"/>
          <w:szCs w:val="24"/>
        </w:rPr>
        <w:t>技術・家庭科（家庭分野）学習指導案</w:t>
      </w:r>
    </w:p>
    <w:p w14:paraId="59767442" w14:textId="77777777" w:rsidR="005200FE" w:rsidRPr="001716C2" w:rsidRDefault="008324F6" w:rsidP="009765C4">
      <w:pPr>
        <w:ind w:right="382" w:firstLineChars="2800" w:firstLine="5354"/>
        <w:jc w:val="left"/>
      </w:pPr>
      <w:r w:rsidRPr="001716C2">
        <w:rPr>
          <w:rFonts w:hint="eastAsia"/>
        </w:rPr>
        <w:t xml:space="preserve">日　時　</w:t>
      </w:r>
      <w:r w:rsidR="00B157B6">
        <w:rPr>
          <w:rFonts w:hint="eastAsia"/>
        </w:rPr>
        <w:t>令和</w:t>
      </w:r>
      <w:r w:rsidR="003D5EF4">
        <w:rPr>
          <w:rFonts w:hint="eastAsia"/>
        </w:rPr>
        <w:t xml:space="preserve">　　年　　月　　日（　）　</w:t>
      </w:r>
      <w:r w:rsidR="00B75823" w:rsidRPr="001716C2">
        <w:rPr>
          <w:rFonts w:hint="eastAsia"/>
        </w:rPr>
        <w:t>校時</w:t>
      </w:r>
      <w:r w:rsidR="001D0760" w:rsidRPr="001716C2">
        <w:rPr>
          <w:rFonts w:hint="eastAsia"/>
        </w:rPr>
        <w:t xml:space="preserve"> </w:t>
      </w:r>
    </w:p>
    <w:p w14:paraId="3056FC0B" w14:textId="77777777" w:rsidR="005200FE" w:rsidRPr="001716C2" w:rsidRDefault="008324F6" w:rsidP="008324F6">
      <w:pPr>
        <w:jc w:val="left"/>
      </w:pPr>
      <w:r w:rsidRPr="001716C2">
        <w:rPr>
          <w:rFonts w:hint="eastAsia"/>
        </w:rPr>
        <w:t xml:space="preserve">　　　　　　　　　　　　　　　　　　　　　　　　　　　　</w:t>
      </w:r>
      <w:r w:rsidR="00B75823" w:rsidRPr="001716C2">
        <w:rPr>
          <w:rFonts w:hint="eastAsia"/>
          <w:kern w:val="0"/>
        </w:rPr>
        <w:t>場　所</w:t>
      </w:r>
      <w:r w:rsidRPr="001716C2">
        <w:rPr>
          <w:rFonts w:hint="eastAsia"/>
          <w:kern w:val="0"/>
        </w:rPr>
        <w:t xml:space="preserve">　</w:t>
      </w:r>
    </w:p>
    <w:p w14:paraId="140FF356" w14:textId="77777777" w:rsidR="005200FE" w:rsidRPr="001716C2" w:rsidRDefault="00B75823" w:rsidP="008324F6">
      <w:pPr>
        <w:ind w:right="592" w:firstLineChars="2800" w:firstLine="5354"/>
        <w:jc w:val="left"/>
      </w:pPr>
      <w:r w:rsidRPr="001716C2">
        <w:rPr>
          <w:rFonts w:hint="eastAsia"/>
        </w:rPr>
        <w:t>指導者</w:t>
      </w:r>
      <w:r w:rsidR="003D5EF4">
        <w:rPr>
          <w:rFonts w:hint="eastAsia"/>
        </w:rPr>
        <w:t xml:space="preserve">　</w:t>
      </w:r>
      <w:r w:rsidR="00730EFC" w:rsidRPr="001716C2">
        <w:rPr>
          <w:rFonts w:hint="eastAsia"/>
        </w:rPr>
        <w:t xml:space="preserve"> </w:t>
      </w:r>
      <w:r w:rsidRPr="001716C2">
        <w:rPr>
          <w:rFonts w:hint="eastAsia"/>
        </w:rPr>
        <w:t xml:space="preserve">                                 </w:t>
      </w:r>
    </w:p>
    <w:p w14:paraId="42F6ECB4" w14:textId="77777777" w:rsidR="005200FE" w:rsidRPr="001716C2" w:rsidRDefault="005200FE" w:rsidP="005200FE">
      <w:pPr>
        <w:ind w:right="210"/>
        <w:jc w:val="left"/>
      </w:pPr>
    </w:p>
    <w:p w14:paraId="15E393A7" w14:textId="77777777" w:rsidR="005200FE" w:rsidRPr="001716C2" w:rsidRDefault="003D5EF4" w:rsidP="009A7666">
      <w:pPr>
        <w:ind w:right="210"/>
        <w:jc w:val="left"/>
      </w:pPr>
      <w:r>
        <w:rPr>
          <w:rFonts w:hint="eastAsia"/>
        </w:rPr>
        <w:t xml:space="preserve">１　題材名　　　　</w:t>
      </w:r>
      <w:r w:rsidR="00A509D8" w:rsidRPr="001716C2">
        <w:rPr>
          <w:rFonts w:hint="eastAsia"/>
        </w:rPr>
        <w:t xml:space="preserve">　</w:t>
      </w:r>
    </w:p>
    <w:p w14:paraId="56A43479" w14:textId="77777777" w:rsidR="003D5EF4" w:rsidRDefault="003D5EF4" w:rsidP="005200FE">
      <w:pPr>
        <w:ind w:right="210"/>
        <w:jc w:val="left"/>
      </w:pPr>
    </w:p>
    <w:p w14:paraId="747DF8BF" w14:textId="77777777" w:rsidR="00BA080C" w:rsidRDefault="00BA080C" w:rsidP="005200FE">
      <w:pPr>
        <w:ind w:right="210"/>
        <w:jc w:val="left"/>
      </w:pPr>
    </w:p>
    <w:p w14:paraId="1FBC9BB8" w14:textId="77777777" w:rsidR="005200FE" w:rsidRPr="001716C2" w:rsidRDefault="00B75823" w:rsidP="009A7666">
      <w:pPr>
        <w:tabs>
          <w:tab w:val="left" w:pos="2101"/>
        </w:tabs>
        <w:ind w:right="210"/>
        <w:jc w:val="left"/>
      </w:pPr>
      <w:r w:rsidRPr="001716C2">
        <w:rPr>
          <w:rFonts w:hint="eastAsia"/>
        </w:rPr>
        <w:t>２　題材の目標</w:t>
      </w:r>
      <w:r w:rsidR="00BA080C">
        <w:tab/>
      </w:r>
    </w:p>
    <w:p w14:paraId="21AE9DB7" w14:textId="77777777" w:rsidR="00107BD3" w:rsidRDefault="00107BD3" w:rsidP="003D5EF4">
      <w:pPr>
        <w:ind w:left="645" w:right="210" w:hangingChars="400" w:hanging="645"/>
        <w:jc w:val="left"/>
        <w:rPr>
          <w:sz w:val="18"/>
          <w:szCs w:val="18"/>
        </w:rPr>
      </w:pPr>
    </w:p>
    <w:p w14:paraId="42E52DFA" w14:textId="77777777" w:rsidR="00BA080C" w:rsidRPr="001716C2" w:rsidRDefault="00BA080C" w:rsidP="003D5EF4">
      <w:pPr>
        <w:ind w:left="765" w:right="210" w:hangingChars="400" w:hanging="765"/>
        <w:jc w:val="left"/>
      </w:pPr>
    </w:p>
    <w:p w14:paraId="6D21A802" w14:textId="77777777" w:rsidR="005200FE" w:rsidRPr="001716C2" w:rsidRDefault="00262E6F" w:rsidP="009A7666">
      <w:pPr>
        <w:ind w:right="210"/>
        <w:jc w:val="left"/>
        <w:rPr>
          <w:sz w:val="18"/>
          <w:szCs w:val="18"/>
        </w:rPr>
      </w:pPr>
      <w:r>
        <w:rPr>
          <w:rFonts w:hint="eastAsia"/>
        </w:rPr>
        <w:t>３</w:t>
      </w:r>
      <w:r w:rsidR="00B75823" w:rsidRPr="001716C2">
        <w:rPr>
          <w:rFonts w:hint="eastAsia"/>
        </w:rPr>
        <w:t xml:space="preserve">　題材設定の理由</w:t>
      </w:r>
      <w:r w:rsidR="00B9121E" w:rsidRPr="001716C2">
        <w:rPr>
          <w:rFonts w:hint="eastAsia"/>
        </w:rPr>
        <w:t xml:space="preserve">　　</w:t>
      </w:r>
    </w:p>
    <w:p w14:paraId="3F374CE9" w14:textId="77777777" w:rsidR="005200FE" w:rsidRPr="001716C2" w:rsidRDefault="00B75823" w:rsidP="009A7666">
      <w:pPr>
        <w:ind w:right="210" w:firstLineChars="100" w:firstLine="191"/>
        <w:jc w:val="left"/>
      </w:pPr>
      <w:r w:rsidRPr="001716C2">
        <w:rPr>
          <w:rFonts w:hint="eastAsia"/>
        </w:rPr>
        <w:t>（１）題材観</w:t>
      </w:r>
    </w:p>
    <w:p w14:paraId="478E6DF8" w14:textId="77777777" w:rsidR="009333C1" w:rsidRPr="001716C2" w:rsidRDefault="003D5EF4" w:rsidP="001D0760">
      <w:pPr>
        <w:ind w:left="645" w:right="210" w:hangingChars="400" w:hanging="645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</w:p>
    <w:p w14:paraId="3E1DAF71" w14:textId="77777777" w:rsidR="009333C1" w:rsidRDefault="00B75823" w:rsidP="00BD5713">
      <w:pPr>
        <w:ind w:left="765" w:right="210" w:hangingChars="400" w:hanging="765"/>
        <w:jc w:val="left"/>
      </w:pPr>
      <w:r w:rsidRPr="001716C2">
        <w:rPr>
          <w:rFonts w:hint="eastAsia"/>
        </w:rPr>
        <w:t xml:space="preserve">　　</w:t>
      </w:r>
    </w:p>
    <w:p w14:paraId="13E04E8E" w14:textId="77777777" w:rsidR="00BA080C" w:rsidRPr="001716C2" w:rsidRDefault="00BA080C" w:rsidP="00BD5713">
      <w:pPr>
        <w:ind w:left="765" w:right="210" w:hangingChars="400" w:hanging="765"/>
        <w:jc w:val="left"/>
      </w:pPr>
    </w:p>
    <w:p w14:paraId="1F326286" w14:textId="77777777" w:rsidR="005200FE" w:rsidRPr="001716C2" w:rsidRDefault="008324F6" w:rsidP="00647DCF">
      <w:pPr>
        <w:ind w:right="210" w:firstLineChars="100" w:firstLine="191"/>
        <w:jc w:val="left"/>
      </w:pPr>
      <w:r w:rsidRPr="001716C2">
        <w:rPr>
          <w:rFonts w:hint="eastAsia"/>
        </w:rPr>
        <w:t>（２）児童</w:t>
      </w:r>
      <w:r w:rsidR="00B75823" w:rsidRPr="001716C2">
        <w:rPr>
          <w:rFonts w:hint="eastAsia"/>
        </w:rPr>
        <w:t>観</w:t>
      </w:r>
      <w:r w:rsidRPr="001716C2">
        <w:rPr>
          <w:rFonts w:hint="eastAsia"/>
        </w:rPr>
        <w:t>（生徒観）</w:t>
      </w:r>
    </w:p>
    <w:p w14:paraId="6AFA6659" w14:textId="77777777" w:rsidR="009333C1" w:rsidRPr="001716C2" w:rsidRDefault="003D5EF4" w:rsidP="001D0760">
      <w:pPr>
        <w:ind w:left="645" w:right="210" w:hangingChars="400" w:hanging="645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</w:p>
    <w:p w14:paraId="233562F7" w14:textId="77777777" w:rsidR="009333C1" w:rsidRDefault="00B75823" w:rsidP="00BD5713">
      <w:pPr>
        <w:ind w:left="765" w:right="210" w:hangingChars="400" w:hanging="765"/>
        <w:jc w:val="left"/>
      </w:pPr>
      <w:r w:rsidRPr="001716C2">
        <w:rPr>
          <w:rFonts w:hint="eastAsia"/>
        </w:rPr>
        <w:t xml:space="preserve">　　</w:t>
      </w:r>
    </w:p>
    <w:p w14:paraId="5222504E" w14:textId="77777777" w:rsidR="00BA080C" w:rsidRPr="001716C2" w:rsidRDefault="00BA080C" w:rsidP="00BD5713">
      <w:pPr>
        <w:ind w:left="765" w:right="210" w:hangingChars="400" w:hanging="765"/>
        <w:jc w:val="left"/>
      </w:pPr>
    </w:p>
    <w:p w14:paraId="096FB17B" w14:textId="77777777" w:rsidR="005200FE" w:rsidRPr="001716C2" w:rsidRDefault="00B75823" w:rsidP="00647DCF">
      <w:pPr>
        <w:ind w:right="210" w:firstLineChars="100" w:firstLine="191"/>
        <w:jc w:val="left"/>
      </w:pPr>
      <w:r w:rsidRPr="001716C2">
        <w:rPr>
          <w:rFonts w:hint="eastAsia"/>
        </w:rPr>
        <w:t>（３）指導観</w:t>
      </w:r>
    </w:p>
    <w:p w14:paraId="1CF879CD" w14:textId="77777777" w:rsidR="00104E4B" w:rsidRDefault="00104E4B" w:rsidP="003D5EF4">
      <w:pPr>
        <w:ind w:right="210" w:firstLineChars="300" w:firstLine="484"/>
        <w:jc w:val="left"/>
        <w:rPr>
          <w:sz w:val="18"/>
          <w:szCs w:val="18"/>
        </w:rPr>
      </w:pPr>
    </w:p>
    <w:p w14:paraId="03657735" w14:textId="77777777" w:rsidR="00262E6F" w:rsidRDefault="00262E6F" w:rsidP="003D5EF4">
      <w:pPr>
        <w:ind w:right="210" w:firstLineChars="300" w:firstLine="484"/>
        <w:jc w:val="left"/>
        <w:rPr>
          <w:sz w:val="18"/>
          <w:szCs w:val="18"/>
        </w:rPr>
      </w:pPr>
    </w:p>
    <w:p w14:paraId="669AD58A" w14:textId="77777777" w:rsidR="00BA080C" w:rsidRPr="001716C2" w:rsidRDefault="00BA080C" w:rsidP="003D5EF4">
      <w:pPr>
        <w:ind w:right="210" w:firstLineChars="300" w:firstLine="484"/>
        <w:jc w:val="left"/>
        <w:rPr>
          <w:sz w:val="18"/>
          <w:szCs w:val="18"/>
        </w:rPr>
      </w:pPr>
    </w:p>
    <w:p w14:paraId="5CFEEC31" w14:textId="77777777" w:rsidR="000B222E" w:rsidRDefault="00262E6F" w:rsidP="009A7666">
      <w:pPr>
        <w:ind w:right="210"/>
        <w:jc w:val="left"/>
        <w:rPr>
          <w:color w:val="000000" w:themeColor="text1"/>
        </w:rPr>
      </w:pPr>
      <w:r w:rsidRPr="000B222E">
        <w:rPr>
          <w:rFonts w:hint="eastAsia"/>
          <w:color w:val="000000" w:themeColor="text1"/>
        </w:rPr>
        <w:t>４　題材の評価規準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B222E" w14:paraId="2CD0DDDA" w14:textId="77777777" w:rsidTr="000B222E">
        <w:tc>
          <w:tcPr>
            <w:tcW w:w="3107" w:type="dxa"/>
          </w:tcPr>
          <w:p w14:paraId="3AB80492" w14:textId="77777777" w:rsidR="000B222E" w:rsidRPr="000B222E" w:rsidRDefault="000B222E" w:rsidP="000B222E">
            <w:pPr>
              <w:ind w:right="210"/>
              <w:jc w:val="center"/>
              <w:rPr>
                <w:szCs w:val="21"/>
              </w:rPr>
            </w:pPr>
            <w:r w:rsidRPr="000B222E">
              <w:rPr>
                <w:rFonts w:hint="eastAsia"/>
                <w:szCs w:val="21"/>
              </w:rPr>
              <w:t>知識・技能</w:t>
            </w:r>
          </w:p>
        </w:tc>
        <w:tc>
          <w:tcPr>
            <w:tcW w:w="3107" w:type="dxa"/>
          </w:tcPr>
          <w:p w14:paraId="409416AD" w14:textId="77777777" w:rsidR="000B222E" w:rsidRPr="000B222E" w:rsidRDefault="000B222E" w:rsidP="000B222E">
            <w:pPr>
              <w:ind w:right="210"/>
              <w:jc w:val="center"/>
              <w:rPr>
                <w:szCs w:val="21"/>
              </w:rPr>
            </w:pPr>
            <w:r w:rsidRPr="000B222E">
              <w:rPr>
                <w:rFonts w:hint="eastAsia"/>
                <w:szCs w:val="21"/>
              </w:rPr>
              <w:t>思考・判断・表現</w:t>
            </w:r>
          </w:p>
        </w:tc>
        <w:tc>
          <w:tcPr>
            <w:tcW w:w="3107" w:type="dxa"/>
          </w:tcPr>
          <w:p w14:paraId="0C36C930" w14:textId="77777777" w:rsidR="000B222E" w:rsidRPr="000B222E" w:rsidRDefault="000B222E" w:rsidP="000B222E">
            <w:pPr>
              <w:ind w:right="210"/>
              <w:jc w:val="center"/>
              <w:rPr>
                <w:szCs w:val="21"/>
              </w:rPr>
            </w:pPr>
            <w:r w:rsidRPr="000B222E">
              <w:rPr>
                <w:rFonts w:hint="eastAsia"/>
                <w:szCs w:val="21"/>
              </w:rPr>
              <w:t>主体的に学習に取り組む態度</w:t>
            </w:r>
          </w:p>
        </w:tc>
      </w:tr>
      <w:tr w:rsidR="000B222E" w14:paraId="3F59A282" w14:textId="77777777" w:rsidTr="000B222E">
        <w:tc>
          <w:tcPr>
            <w:tcW w:w="3107" w:type="dxa"/>
          </w:tcPr>
          <w:p w14:paraId="63DBBC80" w14:textId="77777777" w:rsidR="000B222E" w:rsidRDefault="000B222E" w:rsidP="00262E6F">
            <w:pPr>
              <w:ind w:right="210"/>
              <w:jc w:val="left"/>
              <w:rPr>
                <w:sz w:val="20"/>
                <w:szCs w:val="20"/>
              </w:rPr>
            </w:pPr>
          </w:p>
          <w:p w14:paraId="7FDB5F33" w14:textId="77777777" w:rsidR="000B222E" w:rsidRDefault="000B222E" w:rsidP="00262E6F">
            <w:pPr>
              <w:ind w:right="210"/>
              <w:jc w:val="left"/>
              <w:rPr>
                <w:sz w:val="20"/>
                <w:szCs w:val="20"/>
              </w:rPr>
            </w:pPr>
          </w:p>
          <w:p w14:paraId="1DE02C87" w14:textId="77777777" w:rsidR="000B222E" w:rsidRDefault="000B222E" w:rsidP="00262E6F">
            <w:pPr>
              <w:ind w:right="210"/>
              <w:jc w:val="left"/>
              <w:rPr>
                <w:sz w:val="20"/>
                <w:szCs w:val="20"/>
              </w:rPr>
            </w:pPr>
          </w:p>
          <w:p w14:paraId="3C18FA67" w14:textId="77777777" w:rsidR="005C4A5D" w:rsidRDefault="005C4A5D" w:rsidP="00262E6F">
            <w:pPr>
              <w:ind w:right="210"/>
              <w:jc w:val="left"/>
              <w:rPr>
                <w:sz w:val="20"/>
                <w:szCs w:val="20"/>
              </w:rPr>
            </w:pPr>
          </w:p>
          <w:p w14:paraId="254B2693" w14:textId="77777777" w:rsidR="005C4A5D" w:rsidRDefault="005C4A5D" w:rsidP="00262E6F">
            <w:pPr>
              <w:ind w:right="210"/>
              <w:jc w:val="left"/>
              <w:rPr>
                <w:sz w:val="20"/>
                <w:szCs w:val="20"/>
              </w:rPr>
            </w:pPr>
          </w:p>
        </w:tc>
        <w:tc>
          <w:tcPr>
            <w:tcW w:w="3107" w:type="dxa"/>
          </w:tcPr>
          <w:p w14:paraId="4F13911F" w14:textId="77777777" w:rsidR="000B222E" w:rsidRDefault="000B222E" w:rsidP="00262E6F">
            <w:pPr>
              <w:ind w:right="210"/>
              <w:jc w:val="left"/>
              <w:rPr>
                <w:sz w:val="20"/>
                <w:szCs w:val="20"/>
              </w:rPr>
            </w:pPr>
          </w:p>
        </w:tc>
        <w:tc>
          <w:tcPr>
            <w:tcW w:w="3107" w:type="dxa"/>
          </w:tcPr>
          <w:p w14:paraId="3CB3232F" w14:textId="77777777" w:rsidR="000B222E" w:rsidRDefault="000B222E" w:rsidP="00262E6F">
            <w:pPr>
              <w:ind w:right="210"/>
              <w:jc w:val="left"/>
              <w:rPr>
                <w:sz w:val="20"/>
                <w:szCs w:val="20"/>
              </w:rPr>
            </w:pPr>
          </w:p>
        </w:tc>
      </w:tr>
    </w:tbl>
    <w:p w14:paraId="6CBC264C" w14:textId="77777777" w:rsidR="00921C8E" w:rsidRDefault="00921C8E" w:rsidP="001D0760">
      <w:pPr>
        <w:ind w:left="645" w:right="210" w:hangingChars="400" w:hanging="645"/>
        <w:jc w:val="left"/>
        <w:rPr>
          <w:sz w:val="18"/>
          <w:szCs w:val="18"/>
        </w:rPr>
      </w:pPr>
    </w:p>
    <w:p w14:paraId="09161FFC" w14:textId="77777777" w:rsidR="005C4A5D" w:rsidRPr="001716C2" w:rsidRDefault="005C4A5D" w:rsidP="001D0760">
      <w:pPr>
        <w:ind w:left="645" w:right="210" w:hangingChars="400" w:hanging="645"/>
        <w:jc w:val="left"/>
        <w:rPr>
          <w:sz w:val="18"/>
          <w:szCs w:val="18"/>
        </w:rPr>
      </w:pPr>
    </w:p>
    <w:p w14:paraId="30D5A917" w14:textId="77777777" w:rsidR="005200FE" w:rsidRPr="001716C2" w:rsidRDefault="00104E4B" w:rsidP="009A7666">
      <w:pPr>
        <w:ind w:right="210"/>
        <w:jc w:val="left"/>
      </w:pPr>
      <w:r w:rsidRPr="001716C2">
        <w:rPr>
          <w:rFonts w:hint="eastAsia"/>
        </w:rPr>
        <w:t>５</w:t>
      </w:r>
      <w:r w:rsidR="00460D49" w:rsidRPr="001716C2">
        <w:rPr>
          <w:rFonts w:hint="eastAsia"/>
        </w:rPr>
        <w:t xml:space="preserve">　指</w:t>
      </w:r>
      <w:r w:rsidR="00B75823" w:rsidRPr="001716C2">
        <w:rPr>
          <w:rFonts w:hint="eastAsia"/>
        </w:rPr>
        <w:t>導と評価の計画</w:t>
      </w:r>
      <w:r w:rsidR="009333C1" w:rsidRPr="001716C2">
        <w:rPr>
          <w:rFonts w:hint="eastAsia"/>
        </w:rPr>
        <w:t>（</w:t>
      </w:r>
      <w:r w:rsidR="00EB183F" w:rsidRPr="001716C2">
        <w:rPr>
          <w:rFonts w:hint="eastAsia"/>
        </w:rPr>
        <w:t xml:space="preserve">　</w:t>
      </w:r>
      <w:r w:rsidR="009333C1" w:rsidRPr="001716C2">
        <w:rPr>
          <w:rFonts w:hint="eastAsia"/>
        </w:rPr>
        <w:t>総時数</w:t>
      </w:r>
      <w:r w:rsidR="00B9121E" w:rsidRPr="001716C2">
        <w:rPr>
          <w:rFonts w:hint="eastAsia"/>
        </w:rPr>
        <w:t xml:space="preserve">　</w:t>
      </w:r>
      <w:r w:rsidR="003D5EF4">
        <w:rPr>
          <w:rFonts w:hint="eastAsia"/>
        </w:rPr>
        <w:t xml:space="preserve">　</w:t>
      </w:r>
      <w:r w:rsidR="009333C1" w:rsidRPr="001716C2">
        <w:rPr>
          <w:rFonts w:hint="eastAsia"/>
        </w:rPr>
        <w:t>時間</w:t>
      </w:r>
      <w:r w:rsidR="00EB183F" w:rsidRPr="001716C2">
        <w:rPr>
          <w:rFonts w:hint="eastAsia"/>
        </w:rPr>
        <w:t xml:space="preserve">　</w:t>
      </w:r>
      <w:r w:rsidR="009333C1" w:rsidRPr="001716C2">
        <w:rPr>
          <w:rFonts w:hint="eastAsia"/>
        </w:rPr>
        <w:t xml:space="preserve">）　</w:t>
      </w:r>
    </w:p>
    <w:tbl>
      <w:tblPr>
        <w:tblW w:w="931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551"/>
        <w:gridCol w:w="2066"/>
        <w:gridCol w:w="2066"/>
        <w:gridCol w:w="2067"/>
      </w:tblGrid>
      <w:tr w:rsidR="00A43AF6" w14:paraId="766B7633" w14:textId="77777777" w:rsidTr="000B222E">
        <w:trPr>
          <w:trHeight w:val="155"/>
        </w:trPr>
        <w:tc>
          <w:tcPr>
            <w:tcW w:w="565" w:type="dxa"/>
            <w:vMerge w:val="restart"/>
            <w:vAlign w:val="center"/>
          </w:tcPr>
          <w:p w14:paraId="0FC4A715" w14:textId="77777777" w:rsidR="00BD5713" w:rsidRPr="003D5EF4" w:rsidRDefault="00B75823" w:rsidP="00262E6F">
            <w:pPr>
              <w:jc w:val="center"/>
              <w:rPr>
                <w:szCs w:val="21"/>
              </w:rPr>
            </w:pPr>
            <w:r w:rsidRPr="003D5EF4">
              <w:rPr>
                <w:rFonts w:hint="eastAsia"/>
                <w:szCs w:val="21"/>
              </w:rPr>
              <w:t>時</w:t>
            </w:r>
          </w:p>
        </w:tc>
        <w:tc>
          <w:tcPr>
            <w:tcW w:w="2551" w:type="dxa"/>
            <w:vMerge w:val="restart"/>
            <w:vAlign w:val="center"/>
          </w:tcPr>
          <w:p w14:paraId="064A8E4C" w14:textId="77777777" w:rsidR="00BD5713" w:rsidRPr="003D5EF4" w:rsidRDefault="00B75823" w:rsidP="00262E6F">
            <w:pPr>
              <w:jc w:val="center"/>
              <w:rPr>
                <w:szCs w:val="21"/>
              </w:rPr>
            </w:pPr>
            <w:r w:rsidRPr="003D5EF4">
              <w:rPr>
                <w:rFonts w:hint="eastAsia"/>
                <w:szCs w:val="21"/>
              </w:rPr>
              <w:t>主な学習活動</w:t>
            </w:r>
          </w:p>
        </w:tc>
        <w:tc>
          <w:tcPr>
            <w:tcW w:w="6199" w:type="dxa"/>
            <w:gridSpan w:val="3"/>
          </w:tcPr>
          <w:p w14:paraId="7541BFE4" w14:textId="77777777" w:rsidR="00BD5713" w:rsidRPr="000B222E" w:rsidRDefault="00B75823" w:rsidP="00F161BF">
            <w:pPr>
              <w:jc w:val="center"/>
              <w:rPr>
                <w:color w:val="000000" w:themeColor="text1"/>
                <w:szCs w:val="21"/>
              </w:rPr>
            </w:pPr>
            <w:r w:rsidRPr="000B222E">
              <w:rPr>
                <w:rFonts w:hint="eastAsia"/>
                <w:color w:val="000000" w:themeColor="text1"/>
                <w:szCs w:val="21"/>
              </w:rPr>
              <w:t>評価規準及び評価方法</w:t>
            </w:r>
          </w:p>
        </w:tc>
      </w:tr>
      <w:tr w:rsidR="000B222E" w14:paraId="01DFEB79" w14:textId="77777777" w:rsidTr="009D4867">
        <w:trPr>
          <w:trHeight w:val="145"/>
        </w:trPr>
        <w:tc>
          <w:tcPr>
            <w:tcW w:w="565" w:type="dxa"/>
            <w:vMerge/>
          </w:tcPr>
          <w:p w14:paraId="13A283C8" w14:textId="77777777" w:rsidR="000B222E" w:rsidRPr="001716C2" w:rsidRDefault="000B222E" w:rsidP="00F161B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CA64FDE" w14:textId="77777777" w:rsidR="000B222E" w:rsidRPr="001716C2" w:rsidRDefault="000B222E" w:rsidP="00F161B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14:paraId="7352EB09" w14:textId="77777777" w:rsidR="000B222E" w:rsidRPr="000B222E" w:rsidRDefault="000B222E" w:rsidP="009D4867">
            <w:pPr>
              <w:jc w:val="center"/>
              <w:rPr>
                <w:color w:val="000000" w:themeColor="text1"/>
                <w:szCs w:val="18"/>
              </w:rPr>
            </w:pPr>
            <w:r w:rsidRPr="000B222E">
              <w:rPr>
                <w:rFonts w:hint="eastAsia"/>
                <w:color w:val="000000" w:themeColor="text1"/>
                <w:szCs w:val="18"/>
              </w:rPr>
              <w:t>知識・技能</w:t>
            </w:r>
          </w:p>
        </w:tc>
        <w:tc>
          <w:tcPr>
            <w:tcW w:w="2066" w:type="dxa"/>
            <w:vAlign w:val="center"/>
          </w:tcPr>
          <w:p w14:paraId="4F0FADFB" w14:textId="77777777" w:rsidR="000B222E" w:rsidRPr="000B222E" w:rsidRDefault="000B222E" w:rsidP="009D4867">
            <w:pPr>
              <w:jc w:val="center"/>
              <w:rPr>
                <w:color w:val="000000" w:themeColor="text1"/>
                <w:szCs w:val="18"/>
              </w:rPr>
            </w:pPr>
            <w:r w:rsidRPr="000B222E">
              <w:rPr>
                <w:rFonts w:hint="eastAsia"/>
                <w:color w:val="000000" w:themeColor="text1"/>
                <w:szCs w:val="18"/>
              </w:rPr>
              <w:t>思考・判断・表現</w:t>
            </w:r>
          </w:p>
        </w:tc>
        <w:tc>
          <w:tcPr>
            <w:tcW w:w="2067" w:type="dxa"/>
            <w:vAlign w:val="center"/>
          </w:tcPr>
          <w:p w14:paraId="27925DD0" w14:textId="77777777" w:rsidR="009D4867" w:rsidRPr="009D4867" w:rsidRDefault="000B222E" w:rsidP="009D4867">
            <w:pPr>
              <w:ind w:rightChars="-50" w:right="-96"/>
              <w:jc w:val="center"/>
              <w:rPr>
                <w:color w:val="000000" w:themeColor="text1"/>
                <w:szCs w:val="18"/>
              </w:rPr>
            </w:pPr>
            <w:r w:rsidRPr="009D4867">
              <w:rPr>
                <w:rFonts w:hint="eastAsia"/>
                <w:color w:val="000000" w:themeColor="text1"/>
                <w:szCs w:val="18"/>
              </w:rPr>
              <w:t>主体的に学習に</w:t>
            </w:r>
          </w:p>
          <w:p w14:paraId="3525B00E" w14:textId="77777777" w:rsidR="000B222E" w:rsidRPr="000B222E" w:rsidRDefault="000B222E" w:rsidP="009D4867">
            <w:pPr>
              <w:ind w:rightChars="-50" w:right="-96"/>
              <w:jc w:val="center"/>
              <w:rPr>
                <w:color w:val="000000" w:themeColor="text1"/>
                <w:w w:val="80"/>
                <w:sz w:val="18"/>
                <w:szCs w:val="18"/>
              </w:rPr>
            </w:pPr>
            <w:r w:rsidRPr="009D4867">
              <w:rPr>
                <w:rFonts w:hint="eastAsia"/>
                <w:color w:val="000000" w:themeColor="text1"/>
                <w:szCs w:val="18"/>
              </w:rPr>
              <w:t>取り組む態度</w:t>
            </w:r>
          </w:p>
        </w:tc>
      </w:tr>
      <w:tr w:rsidR="000B222E" w14:paraId="05543466" w14:textId="77777777" w:rsidTr="000B222E">
        <w:trPr>
          <w:trHeight w:val="100"/>
        </w:trPr>
        <w:tc>
          <w:tcPr>
            <w:tcW w:w="565" w:type="dxa"/>
          </w:tcPr>
          <w:p w14:paraId="06592108" w14:textId="77777777" w:rsidR="000B222E" w:rsidRPr="003D5EF4" w:rsidRDefault="000B222E" w:rsidP="000B222E">
            <w:pPr>
              <w:jc w:val="center"/>
              <w:rPr>
                <w:szCs w:val="21"/>
              </w:rPr>
            </w:pPr>
            <w:r w:rsidRPr="003D5EF4">
              <w:rPr>
                <w:rFonts w:hint="eastAsia"/>
                <w:szCs w:val="21"/>
              </w:rPr>
              <w:t>１</w:t>
            </w:r>
          </w:p>
        </w:tc>
        <w:tc>
          <w:tcPr>
            <w:tcW w:w="2551" w:type="dxa"/>
          </w:tcPr>
          <w:p w14:paraId="2454D97F" w14:textId="77777777" w:rsidR="000B222E" w:rsidRPr="003D5EF4" w:rsidRDefault="000B222E" w:rsidP="003D5EF4">
            <w:pPr>
              <w:ind w:rightChars="-50" w:right="-96"/>
              <w:jc w:val="left"/>
              <w:rPr>
                <w:szCs w:val="21"/>
              </w:rPr>
            </w:pPr>
            <w:r w:rsidRPr="003D5EF4">
              <w:rPr>
                <w:rFonts w:hint="eastAsia"/>
                <w:szCs w:val="21"/>
              </w:rPr>
              <w:t>○</w:t>
            </w:r>
          </w:p>
        </w:tc>
        <w:tc>
          <w:tcPr>
            <w:tcW w:w="2066" w:type="dxa"/>
          </w:tcPr>
          <w:p w14:paraId="6628A056" w14:textId="77777777" w:rsidR="000B222E" w:rsidRPr="001716C2" w:rsidRDefault="000B222E" w:rsidP="00BE7D2B">
            <w:pPr>
              <w:ind w:rightChars="-50" w:right="-96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2066" w:type="dxa"/>
          </w:tcPr>
          <w:p w14:paraId="3F9BF193" w14:textId="77777777" w:rsidR="000B222E" w:rsidRPr="001716C2" w:rsidRDefault="000B222E" w:rsidP="00BE7D2B">
            <w:pPr>
              <w:ind w:rightChars="-50" w:right="-96"/>
              <w:jc w:val="left"/>
              <w:rPr>
                <w:sz w:val="18"/>
                <w:szCs w:val="18"/>
              </w:rPr>
            </w:pPr>
          </w:p>
        </w:tc>
        <w:tc>
          <w:tcPr>
            <w:tcW w:w="2067" w:type="dxa"/>
          </w:tcPr>
          <w:p w14:paraId="5C8F6CF7" w14:textId="77777777" w:rsidR="000B222E" w:rsidRPr="001716C2" w:rsidRDefault="000B222E" w:rsidP="00BE7D2B">
            <w:pPr>
              <w:ind w:rightChars="-50" w:right="-96"/>
              <w:jc w:val="left"/>
              <w:rPr>
                <w:w w:val="80"/>
                <w:sz w:val="18"/>
                <w:szCs w:val="18"/>
              </w:rPr>
            </w:pPr>
          </w:p>
        </w:tc>
      </w:tr>
      <w:tr w:rsidR="000B222E" w14:paraId="45AEDECD" w14:textId="77777777" w:rsidTr="000B222E">
        <w:trPr>
          <w:trHeight w:val="70"/>
        </w:trPr>
        <w:tc>
          <w:tcPr>
            <w:tcW w:w="565" w:type="dxa"/>
          </w:tcPr>
          <w:p w14:paraId="0A6AD96A" w14:textId="77777777" w:rsidR="000B222E" w:rsidRPr="003D5EF4" w:rsidRDefault="000B222E" w:rsidP="000B222E">
            <w:pPr>
              <w:jc w:val="center"/>
              <w:rPr>
                <w:szCs w:val="21"/>
              </w:rPr>
            </w:pPr>
            <w:r w:rsidRPr="003D5EF4">
              <w:rPr>
                <w:rFonts w:hint="eastAsia"/>
                <w:szCs w:val="21"/>
              </w:rPr>
              <w:t>２</w:t>
            </w:r>
          </w:p>
        </w:tc>
        <w:tc>
          <w:tcPr>
            <w:tcW w:w="2551" w:type="dxa"/>
          </w:tcPr>
          <w:p w14:paraId="40237F5D" w14:textId="77777777" w:rsidR="000B222E" w:rsidRPr="003D5EF4" w:rsidRDefault="000B222E" w:rsidP="00F161BF">
            <w:pPr>
              <w:jc w:val="left"/>
              <w:rPr>
                <w:szCs w:val="21"/>
              </w:rPr>
            </w:pPr>
            <w:r w:rsidRPr="003D5EF4">
              <w:rPr>
                <w:rFonts w:hint="eastAsia"/>
                <w:szCs w:val="21"/>
              </w:rPr>
              <w:t>○</w:t>
            </w:r>
          </w:p>
        </w:tc>
        <w:tc>
          <w:tcPr>
            <w:tcW w:w="2066" w:type="dxa"/>
          </w:tcPr>
          <w:p w14:paraId="2CD9F40B" w14:textId="77777777" w:rsidR="000B222E" w:rsidRPr="001716C2" w:rsidRDefault="000B222E" w:rsidP="00F161B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14:paraId="40741AFE" w14:textId="77777777" w:rsidR="000B222E" w:rsidRPr="001716C2" w:rsidRDefault="000B222E" w:rsidP="00F161B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67" w:type="dxa"/>
          </w:tcPr>
          <w:p w14:paraId="413C69AD" w14:textId="77777777" w:rsidR="000B222E" w:rsidRPr="001716C2" w:rsidRDefault="000B222E" w:rsidP="00F161BF">
            <w:pPr>
              <w:jc w:val="left"/>
              <w:rPr>
                <w:sz w:val="18"/>
                <w:szCs w:val="18"/>
              </w:rPr>
            </w:pPr>
          </w:p>
        </w:tc>
      </w:tr>
      <w:tr w:rsidR="000B222E" w14:paraId="257CA412" w14:textId="77777777" w:rsidTr="000B222E">
        <w:trPr>
          <w:trHeight w:val="254"/>
        </w:trPr>
        <w:tc>
          <w:tcPr>
            <w:tcW w:w="565" w:type="dxa"/>
          </w:tcPr>
          <w:p w14:paraId="60A626DA" w14:textId="77777777" w:rsidR="000B222E" w:rsidRPr="003D5EF4" w:rsidRDefault="000B222E" w:rsidP="000B222E">
            <w:pPr>
              <w:jc w:val="center"/>
              <w:rPr>
                <w:szCs w:val="21"/>
              </w:rPr>
            </w:pPr>
            <w:r w:rsidRPr="003D5EF4">
              <w:rPr>
                <w:rFonts w:hint="eastAsia"/>
                <w:szCs w:val="21"/>
              </w:rPr>
              <w:t>３</w:t>
            </w:r>
          </w:p>
          <w:p w14:paraId="612D64DE" w14:textId="77777777" w:rsidR="000B222E" w:rsidRPr="000B222E" w:rsidRDefault="000B222E" w:rsidP="000B222E">
            <w:pPr>
              <w:jc w:val="center"/>
              <w:rPr>
                <w:w w:val="90"/>
                <w:szCs w:val="21"/>
              </w:rPr>
            </w:pPr>
            <w:r w:rsidRPr="000B222E">
              <w:rPr>
                <w:rFonts w:hint="eastAsia"/>
                <w:w w:val="90"/>
                <w:szCs w:val="21"/>
              </w:rPr>
              <w:t>本時</w:t>
            </w:r>
          </w:p>
        </w:tc>
        <w:tc>
          <w:tcPr>
            <w:tcW w:w="2551" w:type="dxa"/>
          </w:tcPr>
          <w:p w14:paraId="2583732A" w14:textId="77777777" w:rsidR="000B222E" w:rsidRPr="003D5EF4" w:rsidRDefault="000B222E" w:rsidP="00F161BF">
            <w:pPr>
              <w:jc w:val="left"/>
              <w:rPr>
                <w:szCs w:val="21"/>
              </w:rPr>
            </w:pPr>
            <w:r w:rsidRPr="003D5EF4">
              <w:rPr>
                <w:rFonts w:hint="eastAsia"/>
                <w:szCs w:val="21"/>
              </w:rPr>
              <w:t>○</w:t>
            </w:r>
          </w:p>
        </w:tc>
        <w:tc>
          <w:tcPr>
            <w:tcW w:w="2066" w:type="dxa"/>
          </w:tcPr>
          <w:p w14:paraId="3EE5D5EB" w14:textId="77777777" w:rsidR="000B222E" w:rsidRPr="001716C2" w:rsidRDefault="000B222E" w:rsidP="00F161B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14:paraId="124C730A" w14:textId="77777777" w:rsidR="000B222E" w:rsidRPr="001716C2" w:rsidRDefault="000B222E" w:rsidP="00BE7D2B">
            <w:pPr>
              <w:ind w:rightChars="-50" w:right="-96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2067" w:type="dxa"/>
          </w:tcPr>
          <w:p w14:paraId="19E5F1DE" w14:textId="77777777" w:rsidR="000B222E" w:rsidRPr="001716C2" w:rsidRDefault="000B222E" w:rsidP="000B222E">
            <w:pPr>
              <w:jc w:val="left"/>
              <w:rPr>
                <w:w w:val="80"/>
                <w:sz w:val="18"/>
                <w:szCs w:val="18"/>
              </w:rPr>
            </w:pPr>
          </w:p>
        </w:tc>
      </w:tr>
      <w:tr w:rsidR="000B222E" w14:paraId="3B400829" w14:textId="77777777" w:rsidTr="000B222E">
        <w:trPr>
          <w:trHeight w:val="254"/>
        </w:trPr>
        <w:tc>
          <w:tcPr>
            <w:tcW w:w="565" w:type="dxa"/>
          </w:tcPr>
          <w:p w14:paraId="39AF18E3" w14:textId="77777777" w:rsidR="000B222E" w:rsidRPr="003D5EF4" w:rsidRDefault="000B222E" w:rsidP="000B22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551" w:type="dxa"/>
          </w:tcPr>
          <w:p w14:paraId="0D5A87D9" w14:textId="77777777" w:rsidR="000B222E" w:rsidRPr="003D5EF4" w:rsidRDefault="000B222E" w:rsidP="00F161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066" w:type="dxa"/>
          </w:tcPr>
          <w:p w14:paraId="651A38F7" w14:textId="77777777" w:rsidR="000B222E" w:rsidRPr="001716C2" w:rsidRDefault="000B222E" w:rsidP="00F161B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14:paraId="3A085138" w14:textId="77777777" w:rsidR="000B222E" w:rsidRPr="001716C2" w:rsidRDefault="000B222E" w:rsidP="00BE7D2B">
            <w:pPr>
              <w:ind w:rightChars="-50" w:right="-96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2067" w:type="dxa"/>
          </w:tcPr>
          <w:p w14:paraId="6C20A3FD" w14:textId="77777777" w:rsidR="000B222E" w:rsidRPr="001716C2" w:rsidRDefault="000B222E" w:rsidP="00BE7D2B">
            <w:pPr>
              <w:ind w:rightChars="-50" w:right="-96"/>
              <w:jc w:val="left"/>
              <w:rPr>
                <w:w w:val="80"/>
                <w:sz w:val="18"/>
                <w:szCs w:val="18"/>
              </w:rPr>
            </w:pPr>
          </w:p>
        </w:tc>
      </w:tr>
      <w:tr w:rsidR="000B222E" w14:paraId="56DD6675" w14:textId="77777777" w:rsidTr="000B222E">
        <w:trPr>
          <w:trHeight w:val="254"/>
        </w:trPr>
        <w:tc>
          <w:tcPr>
            <w:tcW w:w="565" w:type="dxa"/>
          </w:tcPr>
          <w:p w14:paraId="2285F26D" w14:textId="77777777" w:rsidR="000B222E" w:rsidRDefault="000B222E" w:rsidP="000B222E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07B1F7CC" w14:textId="77777777" w:rsidR="000B222E" w:rsidRDefault="000B222E" w:rsidP="00F161BF">
            <w:pPr>
              <w:jc w:val="left"/>
              <w:rPr>
                <w:szCs w:val="21"/>
              </w:rPr>
            </w:pPr>
          </w:p>
        </w:tc>
        <w:tc>
          <w:tcPr>
            <w:tcW w:w="2066" w:type="dxa"/>
          </w:tcPr>
          <w:p w14:paraId="517C096D" w14:textId="77777777" w:rsidR="000B222E" w:rsidRPr="001716C2" w:rsidRDefault="000B222E" w:rsidP="00F161B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14:paraId="1E827CE8" w14:textId="77777777" w:rsidR="000B222E" w:rsidRPr="001716C2" w:rsidRDefault="000B222E" w:rsidP="00BE7D2B">
            <w:pPr>
              <w:ind w:rightChars="-50" w:right="-96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2067" w:type="dxa"/>
          </w:tcPr>
          <w:p w14:paraId="0EFE8FC0" w14:textId="77777777" w:rsidR="000B222E" w:rsidRPr="001716C2" w:rsidRDefault="000B222E" w:rsidP="00BE7D2B">
            <w:pPr>
              <w:ind w:rightChars="-50" w:right="-96"/>
              <w:jc w:val="left"/>
              <w:rPr>
                <w:w w:val="80"/>
                <w:sz w:val="18"/>
                <w:szCs w:val="18"/>
              </w:rPr>
            </w:pPr>
          </w:p>
        </w:tc>
      </w:tr>
    </w:tbl>
    <w:p w14:paraId="06B068B4" w14:textId="77777777" w:rsidR="00730EFC" w:rsidRDefault="00730EFC" w:rsidP="005200FE">
      <w:pPr>
        <w:ind w:right="210"/>
        <w:jc w:val="left"/>
      </w:pPr>
    </w:p>
    <w:p w14:paraId="38AD7ED5" w14:textId="6E8B7751" w:rsidR="005C4A5D" w:rsidRDefault="005C4A5D" w:rsidP="005200FE">
      <w:pPr>
        <w:ind w:right="210"/>
        <w:jc w:val="left"/>
      </w:pPr>
    </w:p>
    <w:p w14:paraId="776D4C91" w14:textId="371F577A" w:rsidR="002909F4" w:rsidRDefault="002909F4" w:rsidP="005200FE">
      <w:pPr>
        <w:ind w:right="210"/>
        <w:jc w:val="left"/>
      </w:pPr>
    </w:p>
    <w:p w14:paraId="486BC673" w14:textId="69A90F87" w:rsidR="002909F4" w:rsidRDefault="002909F4" w:rsidP="005200FE">
      <w:pPr>
        <w:ind w:right="210"/>
        <w:jc w:val="left"/>
      </w:pPr>
    </w:p>
    <w:p w14:paraId="15C5A183" w14:textId="77777777" w:rsidR="002909F4" w:rsidRPr="001716C2" w:rsidRDefault="002909F4" w:rsidP="005200FE">
      <w:pPr>
        <w:ind w:right="210"/>
        <w:jc w:val="left"/>
      </w:pPr>
    </w:p>
    <w:p w14:paraId="72E7891E" w14:textId="77777777" w:rsidR="005200FE" w:rsidRPr="001716C2" w:rsidRDefault="00F021FC" w:rsidP="009A7666">
      <w:pPr>
        <w:spacing w:line="296" w:lineRule="exact"/>
        <w:rPr>
          <w:sz w:val="22"/>
        </w:rPr>
      </w:pPr>
      <w:r w:rsidRPr="001716C2">
        <w:rPr>
          <w:rFonts w:hint="eastAsia"/>
        </w:rPr>
        <w:lastRenderedPageBreak/>
        <w:t>６</w:t>
      </w:r>
      <w:r w:rsidR="00B75823" w:rsidRPr="001716C2">
        <w:rPr>
          <w:rFonts w:hint="eastAsia"/>
        </w:rPr>
        <w:t xml:space="preserve">　本時の目標</w:t>
      </w:r>
    </w:p>
    <w:p w14:paraId="378438A3" w14:textId="77777777" w:rsidR="009333C1" w:rsidRDefault="009333C1" w:rsidP="003D5EF4">
      <w:pPr>
        <w:pStyle w:val="a8"/>
        <w:rPr>
          <w:sz w:val="18"/>
          <w:szCs w:val="18"/>
          <w:lang w:eastAsia="ja-JP"/>
        </w:rPr>
      </w:pPr>
    </w:p>
    <w:p w14:paraId="667D9F0D" w14:textId="77777777" w:rsidR="003D5EF4" w:rsidRPr="003D5EF4" w:rsidRDefault="003D5EF4" w:rsidP="003D5EF4">
      <w:pPr>
        <w:pStyle w:val="a8"/>
        <w:rPr>
          <w:sz w:val="18"/>
          <w:szCs w:val="18"/>
        </w:rPr>
      </w:pPr>
    </w:p>
    <w:p w14:paraId="7C4BADC1" w14:textId="77777777" w:rsidR="005200FE" w:rsidRPr="001716C2" w:rsidRDefault="00165699" w:rsidP="009A7666">
      <w:pPr>
        <w:ind w:right="210"/>
        <w:jc w:val="left"/>
      </w:pPr>
      <w:r w:rsidRPr="001716C2">
        <w:rPr>
          <w:rFonts w:hint="eastAsia"/>
        </w:rPr>
        <w:t>７</w:t>
      </w:r>
      <w:r w:rsidR="00B75823" w:rsidRPr="001716C2">
        <w:rPr>
          <w:rFonts w:hint="eastAsia"/>
        </w:rPr>
        <w:t xml:space="preserve">　学習過程</w:t>
      </w:r>
    </w:p>
    <w:tbl>
      <w:tblPr>
        <w:tblpPr w:leftFromText="142" w:rightFromText="142" w:vertAnchor="text" w:tblpX="513" w:tblpY="1"/>
        <w:tblOverlap w:val="never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115"/>
        <w:gridCol w:w="601"/>
        <w:gridCol w:w="567"/>
        <w:gridCol w:w="4552"/>
      </w:tblGrid>
      <w:tr w:rsidR="00A43AF6" w14:paraId="5540B320" w14:textId="77777777" w:rsidTr="009D4867">
        <w:trPr>
          <w:trHeight w:val="180"/>
        </w:trPr>
        <w:tc>
          <w:tcPr>
            <w:tcW w:w="390" w:type="dxa"/>
          </w:tcPr>
          <w:p w14:paraId="7E55C4DD" w14:textId="77777777" w:rsidR="00BF4597" w:rsidRPr="001716C2" w:rsidRDefault="00BF4597" w:rsidP="00F161B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3B6E46F3" w14:textId="77777777" w:rsidR="00BF4597" w:rsidRPr="003D5EF4" w:rsidRDefault="00B75823" w:rsidP="00F161BF">
            <w:pPr>
              <w:jc w:val="center"/>
              <w:rPr>
                <w:szCs w:val="21"/>
              </w:rPr>
            </w:pPr>
            <w:r w:rsidRPr="003D5EF4">
              <w:rPr>
                <w:rFonts w:hint="eastAsia"/>
                <w:szCs w:val="21"/>
              </w:rPr>
              <w:t>学習活動・内容</w:t>
            </w:r>
          </w:p>
        </w:tc>
        <w:tc>
          <w:tcPr>
            <w:tcW w:w="601" w:type="dxa"/>
          </w:tcPr>
          <w:p w14:paraId="10A4AB14" w14:textId="77777777" w:rsidR="00BF4597" w:rsidRPr="009D4867" w:rsidRDefault="00B75823" w:rsidP="00F161BF">
            <w:pPr>
              <w:jc w:val="center"/>
              <w:rPr>
                <w:w w:val="80"/>
                <w:szCs w:val="18"/>
              </w:rPr>
            </w:pPr>
            <w:r w:rsidRPr="009D4867">
              <w:rPr>
                <w:rFonts w:hint="eastAsia"/>
                <w:w w:val="80"/>
                <w:szCs w:val="18"/>
              </w:rPr>
              <w:t>時間</w:t>
            </w:r>
          </w:p>
        </w:tc>
        <w:tc>
          <w:tcPr>
            <w:tcW w:w="567" w:type="dxa"/>
          </w:tcPr>
          <w:p w14:paraId="1843C6BB" w14:textId="77777777" w:rsidR="00BF4597" w:rsidRPr="009D4867" w:rsidRDefault="00B75823" w:rsidP="00F161BF">
            <w:pPr>
              <w:jc w:val="center"/>
              <w:rPr>
                <w:w w:val="80"/>
                <w:szCs w:val="18"/>
              </w:rPr>
            </w:pPr>
            <w:r w:rsidRPr="009D4867">
              <w:rPr>
                <w:rFonts w:hint="eastAsia"/>
                <w:w w:val="80"/>
                <w:szCs w:val="18"/>
              </w:rPr>
              <w:t>形態</w:t>
            </w:r>
          </w:p>
        </w:tc>
        <w:tc>
          <w:tcPr>
            <w:tcW w:w="4552" w:type="dxa"/>
          </w:tcPr>
          <w:p w14:paraId="7B2BAAB4" w14:textId="77777777" w:rsidR="00BF4597" w:rsidRPr="003D5EF4" w:rsidRDefault="009E5C4B" w:rsidP="00B91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○指導上</w:t>
            </w:r>
            <w:r w:rsidR="00B75823" w:rsidRPr="003D5EF4">
              <w:rPr>
                <w:rFonts w:hint="eastAsia"/>
                <w:szCs w:val="21"/>
              </w:rPr>
              <w:t>の留意点　※評価規準（評価方法）</w:t>
            </w:r>
          </w:p>
        </w:tc>
      </w:tr>
      <w:tr w:rsidR="00A43AF6" w14:paraId="434058B3" w14:textId="77777777" w:rsidTr="009D4867">
        <w:trPr>
          <w:trHeight w:val="210"/>
        </w:trPr>
        <w:tc>
          <w:tcPr>
            <w:tcW w:w="390" w:type="dxa"/>
            <w:vAlign w:val="center"/>
          </w:tcPr>
          <w:p w14:paraId="2E24B6A8" w14:textId="77777777" w:rsidR="00BF4597" w:rsidRPr="003D5EF4" w:rsidRDefault="008F0FB8" w:rsidP="009D4867">
            <w:pPr>
              <w:jc w:val="center"/>
              <w:rPr>
                <w:szCs w:val="21"/>
              </w:rPr>
            </w:pPr>
            <w:r w:rsidRPr="003D5EF4">
              <w:rPr>
                <w:rFonts w:hint="eastAsia"/>
                <w:szCs w:val="21"/>
              </w:rPr>
              <w:t>課題把握</w:t>
            </w:r>
          </w:p>
        </w:tc>
        <w:tc>
          <w:tcPr>
            <w:tcW w:w="3115" w:type="dxa"/>
          </w:tcPr>
          <w:p w14:paraId="51801150" w14:textId="3D110124" w:rsidR="00BF4597" w:rsidRPr="00445CD5" w:rsidRDefault="00445CD5" w:rsidP="00F161BF">
            <w:pPr>
              <w:jc w:val="left"/>
              <w:rPr>
                <w:szCs w:val="21"/>
              </w:rPr>
            </w:pPr>
            <w:r w:rsidRPr="00445CD5">
              <w:rPr>
                <w:rFonts w:hint="eastAsia"/>
                <w:szCs w:val="21"/>
              </w:rPr>
              <w:t>１　本時のめあてを</w:t>
            </w:r>
            <w:r w:rsidR="006F7858">
              <w:rPr>
                <w:rFonts w:hint="eastAsia"/>
                <w:szCs w:val="21"/>
              </w:rPr>
              <w:t>･･･</w:t>
            </w:r>
          </w:p>
          <w:p w14:paraId="6A2C8E72" w14:textId="4B4E9E88" w:rsidR="009D4867" w:rsidRPr="00445CD5" w:rsidRDefault="00445CD5" w:rsidP="006F7858">
            <w:pPr>
              <w:jc w:val="left"/>
              <w:rPr>
                <w:szCs w:val="21"/>
              </w:rPr>
            </w:pPr>
            <w:r w:rsidRPr="00445CD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01" w:type="dxa"/>
          </w:tcPr>
          <w:p w14:paraId="4A61A4DF" w14:textId="77777777" w:rsidR="00921C8E" w:rsidRPr="003D5EF4" w:rsidRDefault="00B75823" w:rsidP="005C4A5D">
            <w:pPr>
              <w:jc w:val="center"/>
              <w:rPr>
                <w:szCs w:val="21"/>
              </w:rPr>
            </w:pPr>
            <w:r w:rsidRPr="003D5EF4">
              <w:rPr>
                <w:rFonts w:hint="eastAsia"/>
                <w:szCs w:val="21"/>
              </w:rPr>
              <w:t>分</w:t>
            </w:r>
          </w:p>
        </w:tc>
        <w:tc>
          <w:tcPr>
            <w:tcW w:w="567" w:type="dxa"/>
          </w:tcPr>
          <w:p w14:paraId="1EFEE9B6" w14:textId="77777777" w:rsidR="00BF4597" w:rsidRPr="001716C2" w:rsidRDefault="00BF4597" w:rsidP="00F161BF">
            <w:pPr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4552" w:type="dxa"/>
          </w:tcPr>
          <w:p w14:paraId="3458B7C5" w14:textId="63AC0EC4" w:rsidR="00BF4597" w:rsidRPr="003D5EF4" w:rsidRDefault="006F7858" w:rsidP="003D5E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　前時の･･･</w:t>
            </w:r>
          </w:p>
          <w:p w14:paraId="4A8ED370" w14:textId="5C377ADB" w:rsidR="00B9121E" w:rsidRPr="003D5EF4" w:rsidRDefault="006F7858" w:rsidP="00F161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知らせる。</w:t>
            </w:r>
          </w:p>
          <w:p w14:paraId="6452457A" w14:textId="77777777" w:rsidR="008F0FB8" w:rsidRPr="003D5EF4" w:rsidRDefault="008F0FB8" w:rsidP="00F161BF">
            <w:pPr>
              <w:jc w:val="left"/>
              <w:rPr>
                <w:szCs w:val="21"/>
              </w:rPr>
            </w:pPr>
          </w:p>
        </w:tc>
      </w:tr>
      <w:tr w:rsidR="00A43AF6" w14:paraId="495D61BB" w14:textId="77777777" w:rsidTr="009D4867">
        <w:trPr>
          <w:trHeight w:val="180"/>
        </w:trPr>
        <w:tc>
          <w:tcPr>
            <w:tcW w:w="390" w:type="dxa"/>
            <w:vAlign w:val="center"/>
          </w:tcPr>
          <w:p w14:paraId="16979CC7" w14:textId="2FB85F16" w:rsidR="00BF4597" w:rsidRPr="003D5EF4" w:rsidRDefault="008F0FB8" w:rsidP="009D4867">
            <w:pPr>
              <w:jc w:val="center"/>
              <w:rPr>
                <w:szCs w:val="21"/>
              </w:rPr>
            </w:pPr>
            <w:r w:rsidRPr="003D5EF4">
              <w:rPr>
                <w:rFonts w:hint="eastAsia"/>
                <w:szCs w:val="21"/>
              </w:rPr>
              <w:t>課題</w:t>
            </w:r>
            <w:r w:rsidR="005F5C0F">
              <w:rPr>
                <w:rFonts w:hint="eastAsia"/>
                <w:szCs w:val="21"/>
              </w:rPr>
              <w:t>追求</w:t>
            </w:r>
          </w:p>
        </w:tc>
        <w:tc>
          <w:tcPr>
            <w:tcW w:w="3115" w:type="dxa"/>
          </w:tcPr>
          <w:p w14:paraId="51663849" w14:textId="77777777" w:rsidR="00A71A24" w:rsidRPr="00445CD5" w:rsidRDefault="00A71A24" w:rsidP="003D5EF4">
            <w:pPr>
              <w:ind w:left="191" w:hangingChars="100" w:hanging="191"/>
              <w:jc w:val="left"/>
              <w:rPr>
                <w:szCs w:val="21"/>
              </w:rPr>
            </w:pPr>
          </w:p>
          <w:p w14:paraId="598A38FC" w14:textId="77777777" w:rsidR="009D4867" w:rsidRPr="00445CD5" w:rsidRDefault="009D4867" w:rsidP="003D5EF4">
            <w:pPr>
              <w:ind w:left="191" w:hangingChars="100" w:hanging="191"/>
              <w:jc w:val="left"/>
              <w:rPr>
                <w:szCs w:val="21"/>
              </w:rPr>
            </w:pPr>
          </w:p>
          <w:p w14:paraId="26B90E0A" w14:textId="77777777" w:rsidR="009D4867" w:rsidRPr="00445CD5" w:rsidRDefault="009D4867" w:rsidP="003D5EF4">
            <w:pPr>
              <w:ind w:left="191" w:hangingChars="100" w:hanging="191"/>
              <w:jc w:val="left"/>
              <w:rPr>
                <w:szCs w:val="21"/>
              </w:rPr>
            </w:pPr>
          </w:p>
          <w:p w14:paraId="245C5E17" w14:textId="77777777" w:rsidR="009D4867" w:rsidRPr="00445CD5" w:rsidRDefault="009D4867" w:rsidP="003D5EF4">
            <w:pPr>
              <w:ind w:left="191" w:hangingChars="100" w:hanging="191"/>
              <w:jc w:val="left"/>
              <w:rPr>
                <w:szCs w:val="21"/>
              </w:rPr>
            </w:pPr>
          </w:p>
          <w:p w14:paraId="069264A3" w14:textId="77777777" w:rsidR="009D4867" w:rsidRPr="00445CD5" w:rsidRDefault="009D4867" w:rsidP="003D5EF4">
            <w:pPr>
              <w:ind w:left="191" w:hangingChars="100" w:hanging="191"/>
              <w:jc w:val="left"/>
              <w:rPr>
                <w:szCs w:val="21"/>
              </w:rPr>
            </w:pPr>
          </w:p>
        </w:tc>
        <w:tc>
          <w:tcPr>
            <w:tcW w:w="601" w:type="dxa"/>
          </w:tcPr>
          <w:p w14:paraId="392B713F" w14:textId="77777777" w:rsidR="00921C8E" w:rsidRPr="001716C2" w:rsidRDefault="00921C8E" w:rsidP="007330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2A441EC" w14:textId="77777777" w:rsidR="00921C8E" w:rsidRPr="001716C2" w:rsidRDefault="00921C8E" w:rsidP="00F161B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52" w:type="dxa"/>
          </w:tcPr>
          <w:p w14:paraId="0281D1E1" w14:textId="77777777" w:rsidR="008F0FB8" w:rsidRPr="001716C2" w:rsidRDefault="008F0FB8" w:rsidP="008F0FB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="165" w:hangingChars="100" w:hanging="165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</w:p>
        </w:tc>
      </w:tr>
      <w:tr w:rsidR="00A43AF6" w14:paraId="605AEA6A" w14:textId="77777777" w:rsidTr="009D4867">
        <w:trPr>
          <w:trHeight w:val="1153"/>
        </w:trPr>
        <w:tc>
          <w:tcPr>
            <w:tcW w:w="390" w:type="dxa"/>
            <w:vAlign w:val="center"/>
          </w:tcPr>
          <w:p w14:paraId="1E7B173C" w14:textId="77777777" w:rsidR="00BF4597" w:rsidRPr="003D5EF4" w:rsidRDefault="00B75823" w:rsidP="009D4867">
            <w:pPr>
              <w:jc w:val="center"/>
              <w:rPr>
                <w:szCs w:val="21"/>
              </w:rPr>
            </w:pPr>
            <w:r w:rsidRPr="003D5EF4">
              <w:rPr>
                <w:rFonts w:hint="eastAsia"/>
                <w:szCs w:val="21"/>
              </w:rPr>
              <w:t>まとめ</w:t>
            </w:r>
          </w:p>
        </w:tc>
        <w:tc>
          <w:tcPr>
            <w:tcW w:w="3115" w:type="dxa"/>
          </w:tcPr>
          <w:p w14:paraId="73370A2C" w14:textId="77777777" w:rsidR="00A71A24" w:rsidRDefault="00A71A24" w:rsidP="003D5EF4">
            <w:pPr>
              <w:ind w:left="382" w:hangingChars="200" w:hanging="382"/>
              <w:jc w:val="left"/>
              <w:rPr>
                <w:szCs w:val="21"/>
              </w:rPr>
            </w:pPr>
          </w:p>
          <w:p w14:paraId="218E2EBA" w14:textId="77777777" w:rsidR="009D4867" w:rsidRDefault="009D4867" w:rsidP="003D5EF4">
            <w:pPr>
              <w:ind w:left="382" w:hangingChars="200" w:hanging="382"/>
              <w:jc w:val="left"/>
              <w:rPr>
                <w:szCs w:val="21"/>
              </w:rPr>
            </w:pPr>
          </w:p>
          <w:p w14:paraId="66A3490B" w14:textId="77777777" w:rsidR="009D4867" w:rsidRDefault="009D4867" w:rsidP="003D5EF4">
            <w:pPr>
              <w:ind w:left="382" w:hangingChars="200" w:hanging="382"/>
              <w:jc w:val="left"/>
              <w:rPr>
                <w:szCs w:val="21"/>
              </w:rPr>
            </w:pPr>
          </w:p>
          <w:p w14:paraId="21362309" w14:textId="77777777" w:rsidR="009D4867" w:rsidRDefault="009D4867" w:rsidP="003D5EF4">
            <w:pPr>
              <w:ind w:left="382" w:hangingChars="200" w:hanging="382"/>
              <w:jc w:val="left"/>
              <w:rPr>
                <w:szCs w:val="21"/>
              </w:rPr>
            </w:pPr>
          </w:p>
          <w:p w14:paraId="34EAC34C" w14:textId="77777777" w:rsidR="009D4867" w:rsidRPr="003D5EF4" w:rsidRDefault="009D4867" w:rsidP="003D5EF4">
            <w:pPr>
              <w:ind w:left="382" w:hangingChars="200" w:hanging="382"/>
              <w:jc w:val="left"/>
              <w:rPr>
                <w:szCs w:val="21"/>
              </w:rPr>
            </w:pPr>
          </w:p>
        </w:tc>
        <w:tc>
          <w:tcPr>
            <w:tcW w:w="601" w:type="dxa"/>
          </w:tcPr>
          <w:p w14:paraId="2D5308D6" w14:textId="77777777" w:rsidR="00921C8E" w:rsidRPr="001716C2" w:rsidRDefault="00921C8E" w:rsidP="007330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86C57E" w14:textId="77777777" w:rsidR="00921C8E" w:rsidRPr="001716C2" w:rsidRDefault="00921C8E" w:rsidP="00F161B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52" w:type="dxa"/>
          </w:tcPr>
          <w:p w14:paraId="7E53651C" w14:textId="77777777" w:rsidR="008F0FB8" w:rsidRPr="001716C2" w:rsidRDefault="008F0FB8" w:rsidP="00F161BF">
            <w:pPr>
              <w:jc w:val="left"/>
              <w:rPr>
                <w:sz w:val="18"/>
                <w:szCs w:val="18"/>
              </w:rPr>
            </w:pPr>
          </w:p>
        </w:tc>
      </w:tr>
    </w:tbl>
    <w:p w14:paraId="1ADFDF78" w14:textId="77777777" w:rsidR="003D5EF4" w:rsidRDefault="003D5EF4" w:rsidP="005200FE">
      <w:pPr>
        <w:ind w:right="210"/>
        <w:jc w:val="left"/>
      </w:pPr>
    </w:p>
    <w:p w14:paraId="198CB4D8" w14:textId="77777777" w:rsidR="00BF429F" w:rsidRDefault="00BF429F" w:rsidP="00647DCF">
      <w:pPr>
        <w:ind w:right="210" w:firstLineChars="100" w:firstLine="191"/>
        <w:jc w:val="left"/>
      </w:pPr>
    </w:p>
    <w:p w14:paraId="4602896D" w14:textId="77777777" w:rsidR="00BF429F" w:rsidRDefault="00BF429F" w:rsidP="00647DCF">
      <w:pPr>
        <w:ind w:right="210" w:firstLineChars="100" w:firstLine="191"/>
        <w:jc w:val="left"/>
      </w:pPr>
    </w:p>
    <w:p w14:paraId="6A5EF4F5" w14:textId="77777777" w:rsidR="00BF429F" w:rsidRDefault="00BF429F" w:rsidP="00647DCF">
      <w:pPr>
        <w:ind w:right="210" w:firstLineChars="100" w:firstLine="191"/>
        <w:jc w:val="left"/>
      </w:pPr>
    </w:p>
    <w:p w14:paraId="57E85D74" w14:textId="77777777" w:rsidR="00BF429F" w:rsidRDefault="00BF429F" w:rsidP="00647DCF">
      <w:pPr>
        <w:ind w:right="210" w:firstLineChars="100" w:firstLine="191"/>
        <w:jc w:val="left"/>
      </w:pPr>
    </w:p>
    <w:p w14:paraId="08560E0D" w14:textId="77777777" w:rsidR="00BF429F" w:rsidRDefault="00BF429F" w:rsidP="00647DCF">
      <w:pPr>
        <w:ind w:right="210" w:firstLineChars="100" w:firstLine="191"/>
        <w:jc w:val="left"/>
      </w:pPr>
    </w:p>
    <w:p w14:paraId="6865B334" w14:textId="77777777" w:rsidR="005C4A5D" w:rsidRDefault="005C4A5D" w:rsidP="00647DCF">
      <w:pPr>
        <w:ind w:right="210" w:firstLineChars="100" w:firstLine="191"/>
        <w:jc w:val="left"/>
      </w:pPr>
    </w:p>
    <w:p w14:paraId="2098D1B8" w14:textId="77777777" w:rsidR="005C4A5D" w:rsidRDefault="005C4A5D" w:rsidP="00647DCF">
      <w:pPr>
        <w:ind w:right="210" w:firstLineChars="100" w:firstLine="191"/>
        <w:jc w:val="left"/>
      </w:pPr>
    </w:p>
    <w:p w14:paraId="21B2550A" w14:textId="77777777" w:rsidR="005C4A5D" w:rsidRDefault="005C4A5D" w:rsidP="00647DCF">
      <w:pPr>
        <w:ind w:right="210" w:firstLineChars="100" w:firstLine="191"/>
        <w:jc w:val="left"/>
      </w:pPr>
    </w:p>
    <w:p w14:paraId="51752843" w14:textId="77777777" w:rsidR="005C4A5D" w:rsidRDefault="005C4A5D" w:rsidP="00647DCF">
      <w:pPr>
        <w:ind w:right="210" w:firstLineChars="100" w:firstLine="191"/>
        <w:jc w:val="left"/>
      </w:pPr>
    </w:p>
    <w:p w14:paraId="1696850F" w14:textId="77777777" w:rsidR="005C4A5D" w:rsidRDefault="005C4A5D" w:rsidP="00647DCF">
      <w:pPr>
        <w:ind w:right="210" w:firstLineChars="100" w:firstLine="191"/>
        <w:jc w:val="left"/>
      </w:pPr>
    </w:p>
    <w:p w14:paraId="277B4773" w14:textId="77777777" w:rsidR="005C4A5D" w:rsidRDefault="005C4A5D" w:rsidP="00647DCF">
      <w:pPr>
        <w:ind w:right="210" w:firstLineChars="100" w:firstLine="191"/>
        <w:jc w:val="left"/>
      </w:pPr>
    </w:p>
    <w:p w14:paraId="3F70C6B1" w14:textId="77777777" w:rsidR="005C4A5D" w:rsidRDefault="005C4A5D" w:rsidP="00647DCF">
      <w:pPr>
        <w:ind w:right="210" w:firstLineChars="100" w:firstLine="191"/>
        <w:jc w:val="left"/>
      </w:pPr>
    </w:p>
    <w:p w14:paraId="64834BD1" w14:textId="77777777" w:rsidR="005C4A5D" w:rsidRDefault="005C4A5D" w:rsidP="00647DCF">
      <w:pPr>
        <w:ind w:right="210" w:firstLineChars="100" w:firstLine="191"/>
        <w:jc w:val="left"/>
      </w:pPr>
    </w:p>
    <w:p w14:paraId="1C0070C3" w14:textId="77777777" w:rsidR="005C4A5D" w:rsidRDefault="005C4A5D" w:rsidP="00647DCF">
      <w:pPr>
        <w:ind w:right="210" w:firstLineChars="100" w:firstLine="191"/>
        <w:jc w:val="left"/>
      </w:pPr>
    </w:p>
    <w:p w14:paraId="6CFD81A6" w14:textId="77777777" w:rsidR="005C4A5D" w:rsidRDefault="005C4A5D" w:rsidP="00647DCF">
      <w:pPr>
        <w:ind w:right="210" w:firstLineChars="100" w:firstLine="191"/>
        <w:jc w:val="left"/>
      </w:pPr>
    </w:p>
    <w:p w14:paraId="5463A23B" w14:textId="77777777" w:rsidR="005200FE" w:rsidRPr="007A56EA" w:rsidRDefault="00165699" w:rsidP="009A7666">
      <w:pPr>
        <w:ind w:right="210"/>
        <w:jc w:val="left"/>
      </w:pPr>
      <w:r w:rsidRPr="007A56EA">
        <w:rPr>
          <w:rFonts w:hint="eastAsia"/>
        </w:rPr>
        <w:t>８</w:t>
      </w:r>
      <w:r w:rsidR="00B75823" w:rsidRPr="007A56EA">
        <w:rPr>
          <w:rFonts w:hint="eastAsia"/>
        </w:rPr>
        <w:t xml:space="preserve">　板書計画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6"/>
      </w:tblGrid>
      <w:tr w:rsidR="00A43AF6" w14:paraId="6FD591B1" w14:textId="77777777" w:rsidTr="00BA59E1">
        <w:trPr>
          <w:trHeight w:val="1559"/>
        </w:trPr>
        <w:tc>
          <w:tcPr>
            <w:tcW w:w="8826" w:type="dxa"/>
          </w:tcPr>
          <w:p w14:paraId="0D53A50D" w14:textId="77777777" w:rsidR="00B9121E" w:rsidRPr="007A56EA" w:rsidRDefault="00B9121E" w:rsidP="00B9121E">
            <w:pPr>
              <w:ind w:right="210"/>
              <w:jc w:val="left"/>
              <w:rPr>
                <w:i/>
              </w:rPr>
            </w:pPr>
          </w:p>
          <w:p w14:paraId="5CEFA19D" w14:textId="77777777" w:rsidR="00B9121E" w:rsidRPr="007A56EA" w:rsidRDefault="00B9121E" w:rsidP="00B9121E">
            <w:pPr>
              <w:ind w:right="210"/>
              <w:jc w:val="left"/>
              <w:rPr>
                <w:i/>
              </w:rPr>
            </w:pPr>
          </w:p>
          <w:p w14:paraId="227393C8" w14:textId="77777777" w:rsidR="00BE7D2B" w:rsidRPr="007A56EA" w:rsidRDefault="00BE7D2B" w:rsidP="00B9121E">
            <w:pPr>
              <w:ind w:right="210"/>
              <w:jc w:val="left"/>
              <w:rPr>
                <w:i/>
              </w:rPr>
            </w:pPr>
          </w:p>
          <w:p w14:paraId="46F934A0" w14:textId="77777777" w:rsidR="00BE7D2B" w:rsidRPr="007A56EA" w:rsidRDefault="00BE7D2B" w:rsidP="00B9121E">
            <w:pPr>
              <w:ind w:right="210"/>
              <w:jc w:val="left"/>
              <w:rPr>
                <w:i/>
              </w:rPr>
            </w:pPr>
          </w:p>
          <w:p w14:paraId="6164B737" w14:textId="77777777" w:rsidR="00B9121E" w:rsidRPr="007A56EA" w:rsidRDefault="00B9121E" w:rsidP="00B9121E">
            <w:pPr>
              <w:ind w:right="210"/>
              <w:jc w:val="left"/>
              <w:rPr>
                <w:i/>
              </w:rPr>
            </w:pPr>
          </w:p>
        </w:tc>
      </w:tr>
    </w:tbl>
    <w:p w14:paraId="6F4335E6" w14:textId="77777777" w:rsidR="00B9121E" w:rsidRPr="007A56EA" w:rsidRDefault="00B9121E" w:rsidP="002909F4">
      <w:pPr>
        <w:ind w:right="210"/>
        <w:jc w:val="left"/>
      </w:pPr>
    </w:p>
    <w:p w14:paraId="0077A97A" w14:textId="399BC164" w:rsidR="005200FE" w:rsidRDefault="00165699" w:rsidP="009A7666">
      <w:pPr>
        <w:ind w:right="210"/>
        <w:jc w:val="left"/>
      </w:pPr>
      <w:r w:rsidRPr="007A56EA">
        <w:rPr>
          <w:rFonts w:hint="eastAsia"/>
        </w:rPr>
        <w:t>９</w:t>
      </w:r>
      <w:r w:rsidR="00B75823" w:rsidRPr="007A56EA">
        <w:rPr>
          <w:rFonts w:hint="eastAsia"/>
        </w:rPr>
        <w:t xml:space="preserve">　準備物</w:t>
      </w:r>
    </w:p>
    <w:p w14:paraId="33F4ACDC" w14:textId="66E13CAF" w:rsidR="00BA59E1" w:rsidRDefault="00BA59E1" w:rsidP="002909F4">
      <w:pPr>
        <w:ind w:right="210" w:firstLineChars="100" w:firstLine="191"/>
        <w:jc w:val="left"/>
      </w:pPr>
    </w:p>
    <w:p w14:paraId="7228CDA9" w14:textId="5971B305" w:rsidR="00BA59E1" w:rsidRPr="009A7666" w:rsidRDefault="00BA59E1" w:rsidP="009A7666">
      <w:pPr>
        <w:rPr>
          <w:rFonts w:ascii="ＭＳ 明朝" w:hAnsi="ＭＳ 明朝"/>
        </w:rPr>
      </w:pPr>
      <w:r w:rsidRPr="009A7666">
        <w:rPr>
          <w:rFonts w:ascii="ＭＳ 明朝" w:hAnsi="ＭＳ 明朝" w:hint="eastAsia"/>
        </w:rPr>
        <w:t>１０　授業の実際(細案)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3544"/>
        <w:gridCol w:w="3395"/>
      </w:tblGrid>
      <w:tr w:rsidR="009A7666" w:rsidRPr="009A7666" w14:paraId="6F03EB97" w14:textId="77777777" w:rsidTr="00BA59E1">
        <w:tc>
          <w:tcPr>
            <w:tcW w:w="1843" w:type="dxa"/>
          </w:tcPr>
          <w:p w14:paraId="2266B49F" w14:textId="607DD134" w:rsidR="00BA59E1" w:rsidRPr="009A7666" w:rsidRDefault="00BA59E1" w:rsidP="002909F4">
            <w:pPr>
              <w:rPr>
                <w:rFonts w:ascii="ＭＳ 明朝" w:hAnsi="ＭＳ 明朝"/>
              </w:rPr>
            </w:pPr>
            <w:r w:rsidRPr="009A7666">
              <w:rPr>
                <w:rFonts w:ascii="ＭＳ 明朝" w:hAnsi="ＭＳ 明朝" w:hint="eastAsia"/>
              </w:rPr>
              <w:t>学習活動･内容</w:t>
            </w:r>
          </w:p>
        </w:tc>
        <w:tc>
          <w:tcPr>
            <w:tcW w:w="3544" w:type="dxa"/>
          </w:tcPr>
          <w:p w14:paraId="592C04B6" w14:textId="77777777" w:rsidR="00BA59E1" w:rsidRPr="009A7666" w:rsidRDefault="00BA59E1" w:rsidP="002909F4">
            <w:pPr>
              <w:jc w:val="center"/>
              <w:rPr>
                <w:rFonts w:ascii="ＭＳ 明朝" w:hAnsi="ＭＳ 明朝"/>
              </w:rPr>
            </w:pPr>
            <w:r w:rsidRPr="009A7666">
              <w:rPr>
                <w:rFonts w:ascii="ＭＳ 明朝" w:hAnsi="ＭＳ 明朝" w:hint="eastAsia"/>
              </w:rPr>
              <w:t>教師の働きかけ・発問</w:t>
            </w:r>
          </w:p>
        </w:tc>
        <w:tc>
          <w:tcPr>
            <w:tcW w:w="3395" w:type="dxa"/>
          </w:tcPr>
          <w:p w14:paraId="08BDA8DD" w14:textId="77777777" w:rsidR="00BA59E1" w:rsidRPr="009A7666" w:rsidRDefault="00BA59E1" w:rsidP="002909F4">
            <w:pPr>
              <w:jc w:val="center"/>
              <w:rPr>
                <w:rFonts w:ascii="ＭＳ 明朝" w:hAnsi="ＭＳ 明朝"/>
              </w:rPr>
            </w:pPr>
            <w:r w:rsidRPr="009A7666">
              <w:rPr>
                <w:rFonts w:ascii="ＭＳ 明朝" w:hAnsi="ＭＳ 明朝" w:hint="eastAsia"/>
              </w:rPr>
              <w:t xml:space="preserve">児童・生徒の反応　</w:t>
            </w:r>
            <w:r w:rsidRPr="009A7666">
              <w:rPr>
                <w:rFonts w:ascii="ＭＳ 明朝" w:hAnsi="ＭＳ 明朝" w:hint="eastAsia"/>
                <w:bdr w:val="single" w:sz="4" w:space="0" w:color="auto"/>
              </w:rPr>
              <w:t>資料</w:t>
            </w:r>
          </w:p>
        </w:tc>
      </w:tr>
      <w:tr w:rsidR="009A7666" w:rsidRPr="009A7666" w14:paraId="0829AF0C" w14:textId="77777777" w:rsidTr="00BA59E1">
        <w:trPr>
          <w:trHeight w:val="1346"/>
        </w:trPr>
        <w:tc>
          <w:tcPr>
            <w:tcW w:w="1843" w:type="dxa"/>
            <w:tcBorders>
              <w:bottom w:val="single" w:sz="4" w:space="0" w:color="auto"/>
            </w:tcBorders>
          </w:tcPr>
          <w:p w14:paraId="047200BC" w14:textId="40FF0DF3" w:rsidR="00BA59E1" w:rsidRPr="009A7666" w:rsidRDefault="00BA59E1" w:rsidP="002909F4">
            <w:pPr>
              <w:ind w:left="191" w:hangingChars="100" w:hanging="191"/>
              <w:rPr>
                <w:rFonts w:ascii="ＭＳ 明朝" w:hAnsi="ＭＳ 明朝"/>
              </w:rPr>
            </w:pPr>
            <w:r w:rsidRPr="009A7666">
              <w:rPr>
                <w:rFonts w:ascii="ＭＳ 明朝" w:hAnsi="ＭＳ 明朝" w:hint="eastAsia"/>
              </w:rPr>
              <w:t>１　前時の学習内容を確認する。</w:t>
            </w:r>
          </w:p>
          <w:p w14:paraId="2492EFF6" w14:textId="56EEE175" w:rsidR="00BA59E1" w:rsidRPr="009A7666" w:rsidRDefault="00BA59E1" w:rsidP="002909F4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40C64AB" w14:textId="40016EA8" w:rsidR="00BA59E1" w:rsidRPr="009A7666" w:rsidRDefault="00BA59E1" w:rsidP="002909F4">
            <w:pPr>
              <w:ind w:left="191" w:hangingChars="100" w:hanging="191"/>
              <w:rPr>
                <w:rFonts w:ascii="ＭＳ 明朝" w:hAnsi="ＭＳ 明朝"/>
              </w:rPr>
            </w:pPr>
            <w:r w:rsidRPr="009A7666">
              <w:rPr>
                <w:rFonts w:ascii="ＭＳ 明朝" w:hAnsi="ＭＳ 明朝" w:hint="eastAsia"/>
              </w:rPr>
              <w:t>(T1)前回の授業では～。</w:t>
            </w:r>
          </w:p>
          <w:p w14:paraId="5A7EC5B7" w14:textId="254C1DD9" w:rsidR="00BA59E1" w:rsidRPr="009A7666" w:rsidRDefault="002909F4" w:rsidP="002909F4">
            <w:pPr>
              <w:rPr>
                <w:rFonts w:ascii="ＭＳ 明朝" w:hAnsi="ＭＳ 明朝"/>
              </w:rPr>
            </w:pPr>
            <w:r w:rsidRPr="009A7666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C3F9F" wp14:editId="0C563B44">
                      <wp:simplePos x="0" y="0"/>
                      <wp:positionH relativeFrom="column">
                        <wp:posOffset>-947420</wp:posOffset>
                      </wp:positionH>
                      <wp:positionV relativeFrom="paragraph">
                        <wp:posOffset>266700</wp:posOffset>
                      </wp:positionV>
                      <wp:extent cx="2895600" cy="285750"/>
                      <wp:effectExtent l="0" t="0" r="1905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DB7814" w14:textId="616F2DE4" w:rsidR="00BA59E1" w:rsidRPr="00BD4577" w:rsidRDefault="00BA59E1" w:rsidP="00BA59E1">
                                  <w:pPr>
                                    <w:ind w:left="161" w:hangingChars="100" w:hanging="16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D4577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「課題把握」「課題追求」「まとめ」</w:t>
                                  </w:r>
                                  <w:r w:rsidRPr="00BD4577">
                                    <w:rPr>
                                      <w:rFonts w:hint="eastAsia"/>
                                      <w:sz w:val="18"/>
                                    </w:rPr>
                                    <w:t>で区切る。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CAC3F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-74.6pt;margin-top:21pt;width:228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EiaQIAALQEAAAOAAAAZHJzL2Uyb0RvYy54bWysVEtu2zAQ3RfoHQjuG9lunCZG5MBNkKJA&#10;kARIiqxpioqFUhyWpC2lyxgoeoheoei659FF+kh/8uuq6Ibi/B5n3szo8KitNVso5ysyOe/v9DhT&#10;RlJRmducf7o+fbPPmQ/CFEKTUTm/U54fjV+/OmzsSA1oRrpQjgHE+FFjcz4LwY6yzMuZqoXfIasM&#10;jCW5WgSI7jYrnGiAXuts0OvtZQ25wjqSyntoT1ZGPk74ZalkuChLrwLTOUduIZ0undN4ZuNDMbp1&#10;ws4quU5D/EMWtagMHt1CnYgg2NxVL6DqSjryVIYdSXVGZVlJlWpANf3es2quZsKqVAvI8XZLk/9/&#10;sPJ8celYVaB3oMeIGj3qlt+6+5/d/e9u+Z11yx/dctnd/4LM4APCGutHiLuyiAzte2oRvNF7KCMP&#10;benq+EWFDHZg323pVm1gEsrB/sFwrweThG2wP3w3TPDZQ7R1PnxQVLN4yblDOxPLYnHmAzKB68Yl&#10;PuZJV8VppXUS4gipY+3YQqD5OqQcEfHESxvW5HzvLZ5+gRCht/FTLeTnWOVTBEjaQBk5WdUeb6Gd&#10;tmuiplTcgSdHq9HzVp5WwD0TPlwKh1lD/difcIGj1IRkaH3jbEbu69/00R8jACtnDWY35/7LXDjF&#10;mf5oMBwH/d1dwIYk7A7fDSC4x5bpY4uZ18cEhvrYVCvTNfoHvbmWjuobrNkkvgqTMBJv5zxsrsdh&#10;tVFYU6kmk+SE8bYinJkrKyN0JDfyed3eCGfX/QyYhHPaTLkYPWvryjdGGprMA5VV6nkkeMXqmnes&#10;RmrLeo3j7j2Wk9fDz2b8BwAA//8DAFBLAwQUAAYACAAAACEAjl7ih94AAAAKAQAADwAAAGRycy9k&#10;b3ducmV2LnhtbEyPwU7DMBBE70j8g7VI3Fq7oSppGqcCVLhwakGc3XhrW43tKHbT8PcsJziudjTz&#10;Xr2dfMdGHJKLQcJiLoBhaKN2wUj4/HidlcBSVkGrLgaU8I0Jts3tTa0qHa9hj+MhG0YlIVVKgs25&#10;rzhPrUWv0jz2GOh3ioNXmc7BcD2oK5X7jhdCrLhXLtCCVT2+WGzPh4uXsHs2a9OWarC7Ujs3Tl+n&#10;d/Mm5f3d9LQBlnHKf2H4xSd0aIjpGC9BJ9ZJmC2W64KyEpYFSVHiQaxI5iihfBTAm5r/V2h+AAAA&#10;//8DAFBLAQItABQABgAIAAAAIQC2gziS/gAAAOEBAAATAAAAAAAAAAAAAAAAAAAAAABbQ29udGVu&#10;dF9UeXBlc10ueG1sUEsBAi0AFAAGAAgAAAAhADj9If/WAAAAlAEAAAsAAAAAAAAAAAAAAAAALwEA&#10;AF9yZWxzLy5yZWxzUEsBAi0AFAAGAAgAAAAhAETgsSJpAgAAtAQAAA4AAAAAAAAAAAAAAAAALgIA&#10;AGRycy9lMm9Eb2MueG1sUEsBAi0AFAAGAAgAAAAhAI5e4ofeAAAACgEAAA8AAAAAAAAAAAAAAAAA&#10;wwQAAGRycy9kb3ducmV2LnhtbFBLBQYAAAAABAAEAPMAAADOBQAAAAA=&#10;" fillcolor="white [3201]" strokeweight=".5pt">
                      <v:textbox>
                        <w:txbxContent>
                          <w:p w14:paraId="6BDB7814" w14:textId="616F2DE4" w:rsidR="00BA59E1" w:rsidRPr="00BD4577" w:rsidRDefault="00BA59E1" w:rsidP="00BA59E1">
                            <w:pPr>
                              <w:ind w:left="161" w:hangingChars="100" w:hanging="161"/>
                              <w:jc w:val="center"/>
                              <w:rPr>
                                <w:sz w:val="18"/>
                              </w:rPr>
                            </w:pPr>
                            <w:r w:rsidRPr="00BD4577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「課題把握」「課題追求」「まとめ」</w:t>
                            </w:r>
                            <w:r w:rsidRPr="00BD4577">
                              <w:rPr>
                                <w:rFonts w:hint="eastAsia"/>
                                <w:sz w:val="18"/>
                              </w:rPr>
                              <w:t>で区切る。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4C73F644" w14:textId="77777777" w:rsidR="00BA59E1" w:rsidRPr="009A7666" w:rsidRDefault="00BA59E1" w:rsidP="002909F4">
            <w:pPr>
              <w:rPr>
                <w:rFonts w:ascii="ＭＳ 明朝" w:hAnsi="ＭＳ 明朝"/>
              </w:rPr>
            </w:pPr>
            <w:r w:rsidRPr="009A7666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9264" behindDoc="0" locked="0" layoutInCell="1" allowOverlap="1" wp14:anchorId="01FF2CD0" wp14:editId="3566E2FB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47625</wp:posOffset>
                  </wp:positionV>
                  <wp:extent cx="1085850" cy="589323"/>
                  <wp:effectExtent l="0" t="0" r="0" b="127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89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BB610D" w14:textId="77777777" w:rsidR="00BA59E1" w:rsidRPr="009A7666" w:rsidRDefault="00BA59E1" w:rsidP="002909F4">
            <w:pPr>
              <w:rPr>
                <w:rFonts w:ascii="ＭＳ 明朝" w:hAnsi="ＭＳ 明朝"/>
              </w:rPr>
            </w:pPr>
          </w:p>
          <w:p w14:paraId="0A86FB1B" w14:textId="77777777" w:rsidR="00BA59E1" w:rsidRPr="009A7666" w:rsidRDefault="00BA59E1" w:rsidP="002909F4">
            <w:pPr>
              <w:rPr>
                <w:rFonts w:ascii="ＭＳ 明朝" w:hAnsi="ＭＳ 明朝"/>
              </w:rPr>
            </w:pPr>
          </w:p>
          <w:p w14:paraId="775BE3F1" w14:textId="77777777" w:rsidR="00BA59E1" w:rsidRPr="009A7666" w:rsidRDefault="00BA59E1" w:rsidP="002909F4">
            <w:pPr>
              <w:rPr>
                <w:rFonts w:ascii="ＭＳ 明朝" w:hAnsi="ＭＳ 明朝"/>
              </w:rPr>
            </w:pPr>
          </w:p>
          <w:p w14:paraId="2F707448" w14:textId="342F980D" w:rsidR="00BA59E1" w:rsidRPr="009A7666" w:rsidRDefault="00BA59E1" w:rsidP="002909F4">
            <w:pPr>
              <w:rPr>
                <w:rFonts w:ascii="ＭＳ 明朝" w:hAnsi="ＭＳ 明朝"/>
              </w:rPr>
            </w:pPr>
            <w:r w:rsidRPr="009A7666">
              <w:rPr>
                <w:rFonts w:ascii="ＭＳ 明朝" w:hAnsi="ＭＳ 明朝" w:hint="eastAsia"/>
              </w:rPr>
              <w:t>・○○みたいだね。</w:t>
            </w:r>
          </w:p>
        </w:tc>
      </w:tr>
      <w:tr w:rsidR="009A7666" w:rsidRPr="009A7666" w14:paraId="62100901" w14:textId="77777777" w:rsidTr="00BA59E1">
        <w:trPr>
          <w:trHeight w:val="315"/>
        </w:trPr>
        <w:tc>
          <w:tcPr>
            <w:tcW w:w="1843" w:type="dxa"/>
            <w:tcBorders>
              <w:top w:val="single" w:sz="4" w:space="0" w:color="auto"/>
            </w:tcBorders>
          </w:tcPr>
          <w:p w14:paraId="51A6A1E4" w14:textId="77777777" w:rsidR="00BA59E1" w:rsidRDefault="00BA59E1" w:rsidP="002909F4">
            <w:pPr>
              <w:rPr>
                <w:rFonts w:ascii="ＭＳ 明朝" w:hAnsi="ＭＳ 明朝"/>
              </w:rPr>
            </w:pPr>
          </w:p>
          <w:p w14:paraId="422D1E60" w14:textId="305F4353" w:rsidR="009A7666" w:rsidRPr="009A7666" w:rsidRDefault="009A7666" w:rsidP="002909F4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7F3197F" w14:textId="77777777" w:rsidR="00BA59E1" w:rsidRPr="009A7666" w:rsidRDefault="00BA59E1" w:rsidP="002909F4">
            <w:pPr>
              <w:rPr>
                <w:rFonts w:ascii="ＭＳ 明朝" w:hAnsi="ＭＳ 明朝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14:paraId="24260810" w14:textId="77777777" w:rsidR="00BA59E1" w:rsidRPr="009A7666" w:rsidRDefault="00BA59E1" w:rsidP="002909F4">
            <w:pPr>
              <w:rPr>
                <w:rFonts w:ascii="ＭＳ 明朝" w:hAnsi="ＭＳ 明朝"/>
                <w:noProof/>
              </w:rPr>
            </w:pPr>
          </w:p>
        </w:tc>
      </w:tr>
      <w:tr w:rsidR="00BA59E1" w:rsidRPr="009A7666" w14:paraId="08E0C932" w14:textId="77777777" w:rsidTr="00BA59E1">
        <w:trPr>
          <w:trHeight w:val="315"/>
        </w:trPr>
        <w:tc>
          <w:tcPr>
            <w:tcW w:w="1843" w:type="dxa"/>
            <w:tcBorders>
              <w:top w:val="single" w:sz="4" w:space="0" w:color="auto"/>
            </w:tcBorders>
          </w:tcPr>
          <w:p w14:paraId="355370FE" w14:textId="77777777" w:rsidR="00BA59E1" w:rsidRDefault="00BA59E1" w:rsidP="002909F4">
            <w:pPr>
              <w:rPr>
                <w:rFonts w:ascii="ＭＳ 明朝" w:hAnsi="ＭＳ 明朝"/>
              </w:rPr>
            </w:pPr>
          </w:p>
          <w:p w14:paraId="1C36583D" w14:textId="009D8066" w:rsidR="009A7666" w:rsidRPr="009A7666" w:rsidRDefault="009A7666" w:rsidP="002909F4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BE3CCB6" w14:textId="77777777" w:rsidR="00BA59E1" w:rsidRPr="009A7666" w:rsidRDefault="00BA59E1" w:rsidP="002909F4">
            <w:pPr>
              <w:ind w:left="191" w:hangingChars="100" w:hanging="191"/>
              <w:rPr>
                <w:rFonts w:ascii="ＭＳ 明朝" w:hAnsi="ＭＳ 明朝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14:paraId="1D3156EF" w14:textId="77777777" w:rsidR="00BA59E1" w:rsidRPr="009A7666" w:rsidRDefault="00BA59E1" w:rsidP="002909F4">
            <w:pPr>
              <w:rPr>
                <w:rFonts w:ascii="ＭＳ 明朝" w:hAnsi="ＭＳ 明朝"/>
                <w:noProof/>
              </w:rPr>
            </w:pPr>
          </w:p>
        </w:tc>
      </w:tr>
    </w:tbl>
    <w:p w14:paraId="329349BF" w14:textId="0AB8622A" w:rsidR="00BA59E1" w:rsidRPr="009A7666" w:rsidRDefault="00BA59E1" w:rsidP="002909F4">
      <w:pPr>
        <w:rPr>
          <w:rFonts w:ascii="ＭＳ 明朝" w:hAnsi="ＭＳ 明朝"/>
        </w:rPr>
      </w:pPr>
    </w:p>
    <w:p w14:paraId="57810245" w14:textId="23201037" w:rsidR="00BA59E1" w:rsidRPr="009A7666" w:rsidRDefault="00BA59E1" w:rsidP="002909F4">
      <w:pPr>
        <w:ind w:firstLineChars="200" w:firstLine="382"/>
        <w:rPr>
          <w:rFonts w:ascii="ＭＳ 明朝" w:hAnsi="ＭＳ 明朝"/>
        </w:rPr>
      </w:pPr>
      <w:r w:rsidRPr="009A7666">
        <w:rPr>
          <w:rFonts w:ascii="ＭＳ 明朝" w:hAnsi="ＭＳ 明朝" w:hint="eastAsia"/>
        </w:rPr>
        <w:t>○　実際の板書・教材・学習活動の様子</w:t>
      </w:r>
      <w:r w:rsidR="00214CF0" w:rsidRPr="009A7666">
        <w:rPr>
          <w:rFonts w:ascii="ＭＳ 明朝" w:hAnsi="ＭＳ 明朝" w:hint="eastAsia"/>
        </w:rPr>
        <w:t>(写真)</w:t>
      </w:r>
    </w:p>
    <w:p w14:paraId="586E0FFC" w14:textId="59D1CE8B" w:rsidR="00BA59E1" w:rsidRPr="009A7666" w:rsidRDefault="00BA59E1" w:rsidP="002909F4">
      <w:pPr>
        <w:rPr>
          <w:rFonts w:ascii="ＭＳ 明朝" w:hAnsi="ＭＳ 明朝"/>
        </w:rPr>
      </w:pPr>
    </w:p>
    <w:p w14:paraId="60ED8DED" w14:textId="146A985D" w:rsidR="002909F4" w:rsidRPr="009A7666" w:rsidRDefault="002909F4" w:rsidP="002909F4">
      <w:pPr>
        <w:rPr>
          <w:rFonts w:ascii="ＭＳ 明朝" w:hAnsi="ＭＳ 明朝"/>
        </w:rPr>
      </w:pPr>
    </w:p>
    <w:p w14:paraId="5863E467" w14:textId="0B3E1B3D" w:rsidR="002909F4" w:rsidRPr="009A7666" w:rsidRDefault="002909F4" w:rsidP="002909F4">
      <w:pPr>
        <w:rPr>
          <w:rFonts w:ascii="ＭＳ 明朝" w:hAnsi="ＭＳ 明朝"/>
        </w:rPr>
      </w:pPr>
    </w:p>
    <w:p w14:paraId="68A7A223" w14:textId="020414A6" w:rsidR="002909F4" w:rsidRDefault="002909F4" w:rsidP="002909F4">
      <w:pPr>
        <w:rPr>
          <w:rFonts w:ascii="ＭＳ 明朝" w:hAnsi="ＭＳ 明朝"/>
        </w:rPr>
      </w:pPr>
    </w:p>
    <w:p w14:paraId="7198E869" w14:textId="121908A0" w:rsidR="002909F4" w:rsidRDefault="002909F4" w:rsidP="002909F4">
      <w:pPr>
        <w:rPr>
          <w:rFonts w:ascii="ＭＳ 明朝" w:hAnsi="ＭＳ 明朝"/>
        </w:rPr>
      </w:pPr>
    </w:p>
    <w:p w14:paraId="237C5AB8" w14:textId="74B10CFF" w:rsidR="002909F4" w:rsidRDefault="002909F4" w:rsidP="002909F4">
      <w:pPr>
        <w:rPr>
          <w:rFonts w:ascii="ＭＳ 明朝" w:hAnsi="ＭＳ 明朝"/>
        </w:rPr>
      </w:pPr>
    </w:p>
    <w:p w14:paraId="4BE7A0A6" w14:textId="149C1998" w:rsidR="00BA59E1" w:rsidRPr="009A7666" w:rsidRDefault="00BA59E1" w:rsidP="009A7666">
      <w:pPr>
        <w:rPr>
          <w:rFonts w:ascii="ＭＳ 明朝" w:hAnsi="ＭＳ 明朝"/>
        </w:rPr>
      </w:pPr>
      <w:r w:rsidRPr="009A7666">
        <w:rPr>
          <w:rFonts w:ascii="ＭＳ 明朝" w:hAnsi="ＭＳ 明朝" w:hint="eastAsia"/>
        </w:rPr>
        <w:lastRenderedPageBreak/>
        <w:t>１１　研究協議</w:t>
      </w:r>
      <w:r w:rsidR="009A7666">
        <w:rPr>
          <w:rFonts w:ascii="ＭＳ 明朝" w:hAnsi="ＭＳ 明朝" w:hint="eastAsia"/>
        </w:rPr>
        <w:t>（</w:t>
      </w:r>
      <w:r w:rsidRPr="009A7666">
        <w:rPr>
          <w:rFonts w:ascii="ＭＳ 明朝" w:hAnsi="ＭＳ 明朝" w:hint="eastAsia"/>
        </w:rPr>
        <w:t>事後研究</w:t>
      </w:r>
      <w:r w:rsidR="009A7666">
        <w:rPr>
          <w:rFonts w:ascii="ＭＳ 明朝" w:hAnsi="ＭＳ 明朝" w:hint="eastAsia"/>
        </w:rPr>
        <w:t>）</w:t>
      </w:r>
      <w:r w:rsidRPr="009A7666">
        <w:rPr>
          <w:rFonts w:ascii="ＭＳ 明朝" w:hAnsi="ＭＳ 明朝" w:hint="eastAsia"/>
        </w:rPr>
        <w:t>および指導助言より</w:t>
      </w:r>
    </w:p>
    <w:p w14:paraId="699A524E" w14:textId="7FDED057" w:rsidR="0024460F" w:rsidRPr="009A7666" w:rsidRDefault="00BA59E1" w:rsidP="002909F4">
      <w:pPr>
        <w:rPr>
          <w:rFonts w:ascii="ＭＳ 明朝" w:hAnsi="ＭＳ 明朝"/>
        </w:rPr>
      </w:pPr>
      <w:r w:rsidRPr="009A7666">
        <w:rPr>
          <w:rFonts w:ascii="ＭＳ 明朝" w:hAnsi="ＭＳ 明朝" w:hint="eastAsia"/>
        </w:rPr>
        <w:t xml:space="preserve">　</w:t>
      </w:r>
      <w:r w:rsidR="0024460F" w:rsidRPr="009A7666">
        <w:rPr>
          <w:rFonts w:ascii="ＭＳ 明朝" w:hAnsi="ＭＳ 明朝" w:hint="eastAsia"/>
        </w:rPr>
        <w:t>【授業内容】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8356"/>
      </w:tblGrid>
      <w:tr w:rsidR="009A7666" w:rsidRPr="009A7666" w14:paraId="79838A75" w14:textId="77777777" w:rsidTr="009A7666">
        <w:trPr>
          <w:cantSplit/>
          <w:trHeight w:val="550"/>
        </w:trPr>
        <w:tc>
          <w:tcPr>
            <w:tcW w:w="567" w:type="dxa"/>
            <w:vAlign w:val="center"/>
          </w:tcPr>
          <w:p w14:paraId="60547B10" w14:textId="77777777" w:rsidR="0024460F" w:rsidRPr="009A7666" w:rsidRDefault="0024460F" w:rsidP="009A7666">
            <w:pPr>
              <w:jc w:val="center"/>
              <w:rPr>
                <w:rFonts w:ascii="ＭＳ 明朝" w:hAnsi="ＭＳ 明朝"/>
              </w:rPr>
            </w:pPr>
            <w:r w:rsidRPr="009A7666">
              <w:rPr>
                <w:rFonts w:ascii="ＭＳ 明朝" w:hAnsi="ＭＳ 明朝" w:hint="eastAsia"/>
              </w:rPr>
              <w:t>段階</w:t>
            </w:r>
          </w:p>
        </w:tc>
        <w:tc>
          <w:tcPr>
            <w:tcW w:w="8356" w:type="dxa"/>
            <w:vAlign w:val="center"/>
          </w:tcPr>
          <w:p w14:paraId="2401F0E7" w14:textId="45A58927" w:rsidR="0024460F" w:rsidRPr="009A7666" w:rsidRDefault="0024460F" w:rsidP="009A7666">
            <w:pPr>
              <w:jc w:val="center"/>
              <w:rPr>
                <w:rFonts w:ascii="ＭＳ 明朝" w:hAnsi="ＭＳ 明朝"/>
              </w:rPr>
            </w:pPr>
            <w:r w:rsidRPr="009A7666">
              <w:rPr>
                <w:rFonts w:ascii="ＭＳ 明朝" w:hAnsi="ＭＳ 明朝" w:hint="eastAsia"/>
              </w:rPr>
              <w:t>○有効だった／●改善が必要</w:t>
            </w:r>
          </w:p>
        </w:tc>
      </w:tr>
      <w:tr w:rsidR="009A7666" w:rsidRPr="009A7666" w14:paraId="252CCAD9" w14:textId="77777777" w:rsidTr="009A7666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14:paraId="4663A1B7" w14:textId="136FB9AF" w:rsidR="0024460F" w:rsidRPr="009A7666" w:rsidRDefault="009A7666" w:rsidP="009A766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課題把握</w:t>
            </w:r>
          </w:p>
        </w:tc>
        <w:tc>
          <w:tcPr>
            <w:tcW w:w="8356" w:type="dxa"/>
          </w:tcPr>
          <w:p w14:paraId="02AF0D95" w14:textId="123BA763" w:rsidR="0024460F" w:rsidRDefault="0024460F" w:rsidP="009A7666">
            <w:pPr>
              <w:rPr>
                <w:rFonts w:ascii="ＭＳ 明朝" w:hAnsi="ＭＳ 明朝"/>
              </w:rPr>
            </w:pPr>
            <w:r w:rsidRPr="009A7666">
              <w:rPr>
                <w:rFonts w:ascii="ＭＳ 明朝" w:hAnsi="ＭＳ 明朝" w:hint="eastAsia"/>
              </w:rPr>
              <w:t>○　教材が･･･</w:t>
            </w:r>
          </w:p>
          <w:p w14:paraId="642972FA" w14:textId="5A40CAC0" w:rsidR="009A7666" w:rsidRPr="009A7666" w:rsidRDefault="009A7666" w:rsidP="009A7666">
            <w:pPr>
              <w:rPr>
                <w:rFonts w:ascii="ＭＳ 明朝" w:hAnsi="ＭＳ 明朝"/>
              </w:rPr>
            </w:pPr>
          </w:p>
        </w:tc>
      </w:tr>
      <w:tr w:rsidR="009A7666" w:rsidRPr="009A7666" w14:paraId="0F8F94B4" w14:textId="77777777" w:rsidTr="009A7666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14:paraId="426E9B22" w14:textId="586331CA" w:rsidR="0024460F" w:rsidRPr="009A7666" w:rsidRDefault="009A7666" w:rsidP="009A766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課題追求</w:t>
            </w:r>
          </w:p>
        </w:tc>
        <w:tc>
          <w:tcPr>
            <w:tcW w:w="8356" w:type="dxa"/>
          </w:tcPr>
          <w:p w14:paraId="341475F1" w14:textId="77777777" w:rsidR="0024460F" w:rsidRDefault="0024460F" w:rsidP="009A7666">
            <w:pPr>
              <w:rPr>
                <w:rFonts w:ascii="ＭＳ 明朝" w:hAnsi="ＭＳ 明朝"/>
              </w:rPr>
            </w:pPr>
            <w:r w:rsidRPr="009A7666">
              <w:rPr>
                <w:rFonts w:ascii="ＭＳ 明朝" w:hAnsi="ＭＳ 明朝" w:hint="eastAsia"/>
              </w:rPr>
              <w:t>●　板書は･･･</w:t>
            </w:r>
          </w:p>
          <w:p w14:paraId="284238F3" w14:textId="10A8BAD7" w:rsidR="009A7666" w:rsidRPr="009A7666" w:rsidRDefault="009A7666" w:rsidP="009A7666">
            <w:pPr>
              <w:rPr>
                <w:rFonts w:ascii="ＭＳ 明朝" w:hAnsi="ＭＳ 明朝"/>
              </w:rPr>
            </w:pPr>
          </w:p>
        </w:tc>
      </w:tr>
      <w:tr w:rsidR="009A7666" w:rsidRPr="009A7666" w14:paraId="3887C1C7" w14:textId="77777777" w:rsidTr="009A7666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14:paraId="6EEF8BBB" w14:textId="4F4E8470" w:rsidR="0024460F" w:rsidRPr="009A7666" w:rsidRDefault="009A7666" w:rsidP="009A766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まとめ</w:t>
            </w:r>
          </w:p>
        </w:tc>
        <w:tc>
          <w:tcPr>
            <w:tcW w:w="8356" w:type="dxa"/>
          </w:tcPr>
          <w:p w14:paraId="292426F5" w14:textId="77777777" w:rsidR="0024460F" w:rsidRDefault="0024460F" w:rsidP="009A7666">
            <w:pPr>
              <w:rPr>
                <w:rFonts w:ascii="ＭＳ 明朝" w:hAnsi="ＭＳ 明朝"/>
              </w:rPr>
            </w:pPr>
          </w:p>
          <w:p w14:paraId="76D084E8" w14:textId="48881F43" w:rsidR="009A7666" w:rsidRPr="009A7666" w:rsidRDefault="009A7666" w:rsidP="009A7666">
            <w:pPr>
              <w:rPr>
                <w:rFonts w:ascii="ＭＳ 明朝" w:hAnsi="ＭＳ 明朝"/>
              </w:rPr>
            </w:pPr>
          </w:p>
        </w:tc>
      </w:tr>
    </w:tbl>
    <w:p w14:paraId="4B21AEC2" w14:textId="77777777" w:rsidR="0024460F" w:rsidRPr="009A7666" w:rsidRDefault="0024460F" w:rsidP="002909F4">
      <w:pPr>
        <w:rPr>
          <w:rFonts w:ascii="ＭＳ 明朝" w:hAnsi="ＭＳ 明朝"/>
        </w:rPr>
      </w:pPr>
      <w:r w:rsidRPr="009A7666">
        <w:rPr>
          <w:rFonts w:ascii="ＭＳ 明朝" w:hAnsi="ＭＳ 明朝" w:hint="eastAsia"/>
        </w:rPr>
        <w:t xml:space="preserve">　</w:t>
      </w:r>
    </w:p>
    <w:p w14:paraId="663A1C8B" w14:textId="77777777" w:rsidR="0024460F" w:rsidRPr="009A7666" w:rsidRDefault="0024460F" w:rsidP="002909F4">
      <w:pPr>
        <w:ind w:firstLineChars="100" w:firstLine="191"/>
        <w:rPr>
          <w:rFonts w:ascii="ＭＳ 明朝" w:hAnsi="ＭＳ 明朝"/>
        </w:rPr>
      </w:pPr>
      <w:r w:rsidRPr="009A7666">
        <w:rPr>
          <w:rFonts w:ascii="ＭＳ 明朝" w:hAnsi="ＭＳ 明朝" w:hint="eastAsia"/>
        </w:rPr>
        <w:t>【全体を通して】</w:t>
      </w:r>
    </w:p>
    <w:p w14:paraId="5E65F90E" w14:textId="77777777" w:rsidR="0024460F" w:rsidRPr="009A7666" w:rsidRDefault="0024460F" w:rsidP="002909F4">
      <w:pPr>
        <w:rPr>
          <w:rFonts w:ascii="ＭＳ 明朝" w:hAnsi="ＭＳ 明朝"/>
        </w:rPr>
      </w:pPr>
      <w:r w:rsidRPr="009A7666">
        <w:rPr>
          <w:rFonts w:ascii="ＭＳ 明朝" w:hAnsi="ＭＳ 明朝" w:hint="eastAsia"/>
        </w:rPr>
        <w:t xml:space="preserve">　　○　児童が･･･</w:t>
      </w:r>
    </w:p>
    <w:p w14:paraId="091071E5" w14:textId="77777777" w:rsidR="0024460F" w:rsidRPr="009A7666" w:rsidRDefault="0024460F" w:rsidP="002909F4">
      <w:pPr>
        <w:rPr>
          <w:rFonts w:ascii="ＭＳ 明朝" w:hAnsi="ＭＳ 明朝"/>
        </w:rPr>
      </w:pPr>
      <w:r w:rsidRPr="009A7666">
        <w:rPr>
          <w:rFonts w:ascii="ＭＳ 明朝" w:hAnsi="ＭＳ 明朝" w:hint="eastAsia"/>
        </w:rPr>
        <w:t xml:space="preserve">　　●　授業の･･･</w:t>
      </w:r>
    </w:p>
    <w:p w14:paraId="6B5FEE2B" w14:textId="77777777" w:rsidR="009A7666" w:rsidRDefault="009A7666" w:rsidP="009A7666">
      <w:pPr>
        <w:rPr>
          <w:rFonts w:ascii="ＭＳ 明朝" w:hAnsi="ＭＳ 明朝"/>
          <w:color w:val="FF0000"/>
        </w:rPr>
      </w:pPr>
    </w:p>
    <w:p w14:paraId="5B219102" w14:textId="06A9AC29" w:rsidR="00BA59E1" w:rsidRPr="009A7666" w:rsidRDefault="00BA59E1" w:rsidP="009A7666">
      <w:pPr>
        <w:rPr>
          <w:rFonts w:ascii="ＭＳ 明朝" w:hAnsi="ＭＳ 明朝"/>
        </w:rPr>
      </w:pPr>
      <w:r w:rsidRPr="009A7666">
        <w:rPr>
          <w:rFonts w:ascii="ＭＳ 明朝" w:hAnsi="ＭＳ 明朝" w:hint="eastAsia"/>
        </w:rPr>
        <w:t>１２　成果と課題</w:t>
      </w:r>
      <w:r w:rsidR="009A7666">
        <w:rPr>
          <w:rFonts w:ascii="ＭＳ 明朝" w:hAnsi="ＭＳ 明朝" w:hint="eastAsia"/>
        </w:rPr>
        <w:t>（</w:t>
      </w:r>
      <w:r w:rsidRPr="009A7666">
        <w:rPr>
          <w:rFonts w:ascii="ＭＳ 明朝" w:hAnsi="ＭＳ 明朝" w:hint="eastAsia"/>
        </w:rPr>
        <w:t>〇成果／●課題</w:t>
      </w:r>
      <w:r w:rsidR="009A7666">
        <w:rPr>
          <w:rFonts w:ascii="ＭＳ 明朝" w:hAnsi="ＭＳ 明朝" w:hint="eastAsia"/>
        </w:rPr>
        <w:t>）</w:t>
      </w:r>
    </w:p>
    <w:p w14:paraId="2B1213FC" w14:textId="6F956DD4" w:rsidR="0024460F" w:rsidRPr="009A7666" w:rsidRDefault="0024460F" w:rsidP="002909F4">
      <w:pPr>
        <w:ind w:firstLineChars="100" w:firstLine="191"/>
        <w:rPr>
          <w:rFonts w:ascii="ＭＳ 明朝" w:hAnsi="ＭＳ 明朝"/>
        </w:rPr>
      </w:pPr>
    </w:p>
    <w:p w14:paraId="52A36290" w14:textId="77777777" w:rsidR="0024460F" w:rsidRPr="00BA59E1" w:rsidRDefault="0024460F" w:rsidP="002909F4">
      <w:pPr>
        <w:ind w:firstLineChars="100" w:firstLine="191"/>
        <w:rPr>
          <w:rFonts w:ascii="ＭＳ 明朝" w:hAnsi="ＭＳ 明朝"/>
          <w:color w:val="FF0000"/>
        </w:rPr>
      </w:pPr>
    </w:p>
    <w:sectPr w:rsidR="0024460F" w:rsidRPr="00BA59E1" w:rsidSect="00726B82">
      <w:pgSz w:w="11906" w:h="16838" w:code="9"/>
      <w:pgMar w:top="1134" w:right="1077" w:bottom="1134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77588" w14:textId="77777777" w:rsidR="00BC0A7A" w:rsidRDefault="00BC0A7A" w:rsidP="00BA59E1">
      <w:r>
        <w:separator/>
      </w:r>
    </w:p>
  </w:endnote>
  <w:endnote w:type="continuationSeparator" w:id="0">
    <w:p w14:paraId="6762D0E2" w14:textId="77777777" w:rsidR="00BC0A7A" w:rsidRDefault="00BC0A7A" w:rsidP="00BA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768C1" w14:textId="77777777" w:rsidR="00BC0A7A" w:rsidRDefault="00BC0A7A" w:rsidP="00BA59E1">
      <w:r>
        <w:separator/>
      </w:r>
    </w:p>
  </w:footnote>
  <w:footnote w:type="continuationSeparator" w:id="0">
    <w:p w14:paraId="5C518BAE" w14:textId="77777777" w:rsidR="00BC0A7A" w:rsidRDefault="00BC0A7A" w:rsidP="00BA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5C4D"/>
    <w:multiLevelType w:val="hybridMultilevel"/>
    <w:tmpl w:val="E8885270"/>
    <w:lvl w:ilvl="0" w:tplc="21760786">
      <w:start w:val="3"/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13A6C86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C5B2BB3E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A7F62538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2A1251A6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C35C1BEA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53CC53B0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DB3AC56A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E99C9DC8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30A557A4"/>
    <w:multiLevelType w:val="hybridMultilevel"/>
    <w:tmpl w:val="FA3A3B4A"/>
    <w:lvl w:ilvl="0" w:tplc="3964345C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D148C3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66E51C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BCC22D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C147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BE4B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B06CB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C969EE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8C29F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562152"/>
    <w:multiLevelType w:val="hybridMultilevel"/>
    <w:tmpl w:val="51D2732C"/>
    <w:lvl w:ilvl="0" w:tplc="72CA10FC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2FEB2E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E28BF5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502A77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4BC037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546E2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954A9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9AE8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CD028C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313E9B"/>
    <w:multiLevelType w:val="hybridMultilevel"/>
    <w:tmpl w:val="10F880DC"/>
    <w:lvl w:ilvl="0" w:tplc="0AD6F62E">
      <w:numFmt w:val="bullet"/>
      <w:lvlText w:val="＊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B785488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459003CA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A94077EC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11C4F8AC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8A90434A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E94C8A52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1576B282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B8507DFC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FE"/>
    <w:rsid w:val="00034AE6"/>
    <w:rsid w:val="000B222E"/>
    <w:rsid w:val="000E223F"/>
    <w:rsid w:val="00104E4B"/>
    <w:rsid w:val="00107BD3"/>
    <w:rsid w:val="00114344"/>
    <w:rsid w:val="001159C6"/>
    <w:rsid w:val="00165699"/>
    <w:rsid w:val="001716C2"/>
    <w:rsid w:val="001D0760"/>
    <w:rsid w:val="00204866"/>
    <w:rsid w:val="00214CF0"/>
    <w:rsid w:val="0024460F"/>
    <w:rsid w:val="00262E6F"/>
    <w:rsid w:val="0027498F"/>
    <w:rsid w:val="002909F4"/>
    <w:rsid w:val="002C429B"/>
    <w:rsid w:val="002E1457"/>
    <w:rsid w:val="003147C0"/>
    <w:rsid w:val="00372111"/>
    <w:rsid w:val="0038568D"/>
    <w:rsid w:val="003D5EF4"/>
    <w:rsid w:val="003F41E7"/>
    <w:rsid w:val="00416144"/>
    <w:rsid w:val="00445CD5"/>
    <w:rsid w:val="00460D49"/>
    <w:rsid w:val="00494269"/>
    <w:rsid w:val="004C266A"/>
    <w:rsid w:val="00506509"/>
    <w:rsid w:val="005119B6"/>
    <w:rsid w:val="005200FE"/>
    <w:rsid w:val="00524F1E"/>
    <w:rsid w:val="00597108"/>
    <w:rsid w:val="005C4A5D"/>
    <w:rsid w:val="005F5C0F"/>
    <w:rsid w:val="00647DCF"/>
    <w:rsid w:val="006F7858"/>
    <w:rsid w:val="00726B82"/>
    <w:rsid w:val="00730EFC"/>
    <w:rsid w:val="0073308C"/>
    <w:rsid w:val="0077011B"/>
    <w:rsid w:val="007A56EA"/>
    <w:rsid w:val="00821756"/>
    <w:rsid w:val="008245C8"/>
    <w:rsid w:val="008324F6"/>
    <w:rsid w:val="0087337A"/>
    <w:rsid w:val="008D6616"/>
    <w:rsid w:val="008F0FB8"/>
    <w:rsid w:val="00921C8E"/>
    <w:rsid w:val="009333C1"/>
    <w:rsid w:val="009765C4"/>
    <w:rsid w:val="00984FCC"/>
    <w:rsid w:val="00987A20"/>
    <w:rsid w:val="009A7666"/>
    <w:rsid w:val="009D2E39"/>
    <w:rsid w:val="009D4867"/>
    <w:rsid w:val="009E5C4B"/>
    <w:rsid w:val="00A13AE2"/>
    <w:rsid w:val="00A24D61"/>
    <w:rsid w:val="00A43AF6"/>
    <w:rsid w:val="00A446BC"/>
    <w:rsid w:val="00A509D8"/>
    <w:rsid w:val="00A52B85"/>
    <w:rsid w:val="00A56097"/>
    <w:rsid w:val="00A61BBD"/>
    <w:rsid w:val="00A71A24"/>
    <w:rsid w:val="00AE004E"/>
    <w:rsid w:val="00B05251"/>
    <w:rsid w:val="00B157B6"/>
    <w:rsid w:val="00B45DF5"/>
    <w:rsid w:val="00B6364F"/>
    <w:rsid w:val="00B75823"/>
    <w:rsid w:val="00B9121E"/>
    <w:rsid w:val="00BA080C"/>
    <w:rsid w:val="00BA59E1"/>
    <w:rsid w:val="00BC0A7A"/>
    <w:rsid w:val="00BD5181"/>
    <w:rsid w:val="00BD5713"/>
    <w:rsid w:val="00BE7D2B"/>
    <w:rsid w:val="00BF429F"/>
    <w:rsid w:val="00BF4597"/>
    <w:rsid w:val="00CF3428"/>
    <w:rsid w:val="00D1709E"/>
    <w:rsid w:val="00DA49D2"/>
    <w:rsid w:val="00E1030C"/>
    <w:rsid w:val="00E35961"/>
    <w:rsid w:val="00E55D4F"/>
    <w:rsid w:val="00E912A7"/>
    <w:rsid w:val="00EB183F"/>
    <w:rsid w:val="00EE7BEF"/>
    <w:rsid w:val="00F021FC"/>
    <w:rsid w:val="00F161BF"/>
    <w:rsid w:val="00F44104"/>
    <w:rsid w:val="00FA4CF5"/>
    <w:rsid w:val="00FA7D98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E0555F"/>
  <w15:chartTrackingRefBased/>
  <w15:docId w15:val="{9DE31B0B-3C81-45A9-8AD4-FCC02E63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0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0FE"/>
  </w:style>
  <w:style w:type="paragraph" w:styleId="a5">
    <w:name w:val="footer"/>
    <w:basedOn w:val="a"/>
    <w:link w:val="a6"/>
    <w:uiPriority w:val="99"/>
    <w:unhideWhenUsed/>
    <w:rsid w:val="00520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0FE"/>
  </w:style>
  <w:style w:type="character" w:styleId="a7">
    <w:name w:val="annotation reference"/>
    <w:uiPriority w:val="99"/>
    <w:semiHidden/>
    <w:unhideWhenUsed/>
    <w:rsid w:val="0041614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16144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rsid w:val="00416144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614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416144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1614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416144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99"/>
    <w:rsid w:val="000B2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F78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40D05-551B-4D8E-BDDA-DE0FC6A5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敦子</dc:creator>
  <cp:keywords/>
  <cp:lastModifiedBy>Windows ユーザー</cp:lastModifiedBy>
  <cp:revision>2</cp:revision>
  <cp:lastPrinted>1899-12-31T15:00:00Z</cp:lastPrinted>
  <dcterms:created xsi:type="dcterms:W3CDTF">2022-07-15T07:38:00Z</dcterms:created>
  <dcterms:modified xsi:type="dcterms:W3CDTF">2022-07-15T07:38:00Z</dcterms:modified>
</cp:coreProperties>
</file>